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CD9" w:rsidRPr="009A4CD9" w:rsidRDefault="009A4CD9" w:rsidP="00866F58">
      <w:pPr>
        <w:ind w:right="-1"/>
        <w:jc w:val="center"/>
        <w:rPr>
          <w:rFonts w:ascii="Times New Roman" w:hAnsi="Times New Roman" w:cs="Times New Roman"/>
          <w:sz w:val="28"/>
          <w:szCs w:val="28"/>
        </w:rPr>
      </w:pPr>
      <w:r w:rsidRPr="009A4CD9">
        <w:rPr>
          <w:rFonts w:ascii="Times New Roman" w:hAnsi="Times New Roman" w:cs="Times New Roman"/>
          <w:sz w:val="28"/>
          <w:szCs w:val="28"/>
        </w:rPr>
        <w:t>К А Р А Р</w:t>
      </w:r>
    </w:p>
    <w:p w:rsidR="009A4CD9" w:rsidRPr="009A4CD9" w:rsidRDefault="009A4CD9" w:rsidP="00866F58">
      <w:pPr>
        <w:ind w:right="-1"/>
        <w:jc w:val="center"/>
        <w:rPr>
          <w:rFonts w:ascii="Times New Roman" w:hAnsi="Times New Roman" w:cs="Times New Roman"/>
          <w:sz w:val="28"/>
          <w:szCs w:val="28"/>
        </w:rPr>
      </w:pPr>
    </w:p>
    <w:p w:rsidR="009A4CD9" w:rsidRPr="009A4CD9" w:rsidRDefault="009A4CD9" w:rsidP="00866F58">
      <w:pPr>
        <w:ind w:right="-1"/>
        <w:jc w:val="center"/>
        <w:rPr>
          <w:rFonts w:ascii="Times New Roman" w:hAnsi="Times New Roman" w:cs="Times New Roman"/>
          <w:sz w:val="28"/>
          <w:szCs w:val="28"/>
        </w:rPr>
      </w:pPr>
      <w:r w:rsidRPr="009A4CD9">
        <w:rPr>
          <w:rFonts w:ascii="Times New Roman" w:hAnsi="Times New Roman" w:cs="Times New Roman"/>
          <w:sz w:val="28"/>
          <w:szCs w:val="28"/>
        </w:rPr>
        <w:t>П О С Т А Н О В Л Е Н И Е          №</w:t>
      </w:r>
      <w:r w:rsidR="00447D6B">
        <w:rPr>
          <w:rFonts w:ascii="Times New Roman" w:hAnsi="Times New Roman" w:cs="Times New Roman"/>
          <w:sz w:val="28"/>
          <w:szCs w:val="28"/>
        </w:rPr>
        <w:t>1090</w:t>
      </w:r>
    </w:p>
    <w:p w:rsidR="009A4CD9" w:rsidRPr="009A4CD9" w:rsidRDefault="009A4CD9" w:rsidP="00866F58">
      <w:pPr>
        <w:ind w:right="-1"/>
        <w:jc w:val="center"/>
        <w:rPr>
          <w:rFonts w:ascii="Times New Roman" w:hAnsi="Times New Roman" w:cs="Times New Roman"/>
          <w:sz w:val="28"/>
          <w:szCs w:val="28"/>
        </w:rPr>
      </w:pPr>
    </w:p>
    <w:p w:rsidR="009A4CD9" w:rsidRPr="009A4CD9" w:rsidRDefault="009A4CD9" w:rsidP="009A4CD9">
      <w:pPr>
        <w:jc w:val="right"/>
        <w:rPr>
          <w:rFonts w:ascii="Times New Roman" w:hAnsi="Times New Roman" w:cs="Times New Roman"/>
          <w:b/>
          <w:bCs/>
          <w:color w:val="000000"/>
          <w:sz w:val="26"/>
          <w:szCs w:val="26"/>
        </w:rPr>
      </w:pPr>
      <w:r w:rsidRPr="009A4CD9">
        <w:rPr>
          <w:rFonts w:ascii="Times New Roman" w:hAnsi="Times New Roman" w:cs="Times New Roman"/>
          <w:sz w:val="28"/>
          <w:szCs w:val="28"/>
        </w:rPr>
        <w:t xml:space="preserve">   </w:t>
      </w:r>
      <w:r w:rsidR="00162632">
        <w:rPr>
          <w:rFonts w:ascii="Times New Roman" w:hAnsi="Times New Roman" w:cs="Times New Roman"/>
          <w:sz w:val="28"/>
          <w:szCs w:val="28"/>
        </w:rPr>
        <w:t xml:space="preserve">                               2021 елның</w:t>
      </w:r>
      <w:r w:rsidRPr="009A4CD9">
        <w:rPr>
          <w:rFonts w:ascii="Times New Roman" w:hAnsi="Times New Roman" w:cs="Times New Roman"/>
          <w:sz w:val="28"/>
          <w:szCs w:val="28"/>
        </w:rPr>
        <w:t xml:space="preserve"> «</w:t>
      </w:r>
      <w:r w:rsidR="00447D6B">
        <w:rPr>
          <w:rFonts w:ascii="Times New Roman" w:hAnsi="Times New Roman" w:cs="Times New Roman"/>
          <w:sz w:val="28"/>
          <w:szCs w:val="28"/>
        </w:rPr>
        <w:t>23</w:t>
      </w:r>
      <w:r w:rsidRPr="009A4CD9">
        <w:rPr>
          <w:rFonts w:ascii="Times New Roman" w:hAnsi="Times New Roman" w:cs="Times New Roman"/>
          <w:sz w:val="28"/>
          <w:szCs w:val="28"/>
        </w:rPr>
        <w:t>»</w:t>
      </w:r>
      <w:r w:rsidR="00162632">
        <w:rPr>
          <w:rFonts w:ascii="Times New Roman" w:hAnsi="Times New Roman" w:cs="Times New Roman"/>
          <w:sz w:val="28"/>
          <w:szCs w:val="28"/>
        </w:rPr>
        <w:t xml:space="preserve"> ноябре</w:t>
      </w:r>
    </w:p>
    <w:p w:rsidR="00355C27" w:rsidRPr="009A4CD9" w:rsidRDefault="00355C27" w:rsidP="00355C27">
      <w:pPr>
        <w:spacing w:after="0" w:line="240" w:lineRule="auto"/>
        <w:ind w:right="5810"/>
        <w:jc w:val="both"/>
        <w:rPr>
          <w:rFonts w:ascii="Times New Roman" w:hAnsi="Times New Roman" w:cs="Times New Roman"/>
          <w:sz w:val="28"/>
          <w:szCs w:val="28"/>
        </w:rPr>
      </w:pPr>
    </w:p>
    <w:p w:rsidR="00355C27" w:rsidRDefault="00355C27" w:rsidP="00355C27">
      <w:pPr>
        <w:spacing w:after="0" w:line="240" w:lineRule="auto"/>
        <w:ind w:right="5810"/>
        <w:jc w:val="both"/>
        <w:rPr>
          <w:rFonts w:ascii="Times New Roman" w:hAnsi="Times New Roman" w:cs="Times New Roman"/>
          <w:sz w:val="28"/>
          <w:szCs w:val="28"/>
        </w:rPr>
      </w:pPr>
    </w:p>
    <w:p w:rsidR="00355C27" w:rsidRDefault="00355C27" w:rsidP="00355C27">
      <w:pPr>
        <w:spacing w:after="0" w:line="240" w:lineRule="auto"/>
        <w:ind w:right="5810"/>
        <w:jc w:val="both"/>
        <w:rPr>
          <w:rFonts w:ascii="Times New Roman" w:hAnsi="Times New Roman" w:cs="Times New Roman"/>
          <w:sz w:val="28"/>
          <w:szCs w:val="28"/>
        </w:rPr>
      </w:pPr>
    </w:p>
    <w:p w:rsidR="00355C27" w:rsidRDefault="00355C27" w:rsidP="00355C27">
      <w:pPr>
        <w:spacing w:after="0" w:line="240" w:lineRule="auto"/>
        <w:ind w:right="5810"/>
        <w:jc w:val="both"/>
        <w:rPr>
          <w:rFonts w:ascii="Times New Roman" w:hAnsi="Times New Roman" w:cs="Times New Roman"/>
          <w:sz w:val="28"/>
          <w:szCs w:val="28"/>
        </w:rPr>
      </w:pPr>
    </w:p>
    <w:p w:rsidR="00355C27" w:rsidRDefault="00355C27" w:rsidP="00355C27">
      <w:pPr>
        <w:spacing w:after="0" w:line="240" w:lineRule="auto"/>
        <w:ind w:right="5810"/>
        <w:jc w:val="both"/>
        <w:rPr>
          <w:rFonts w:ascii="Times New Roman" w:hAnsi="Times New Roman" w:cs="Times New Roman"/>
          <w:sz w:val="28"/>
          <w:szCs w:val="28"/>
        </w:rPr>
      </w:pPr>
    </w:p>
    <w:p w:rsidR="00355C27" w:rsidRDefault="00355C27" w:rsidP="00355C27">
      <w:pPr>
        <w:spacing w:after="0" w:line="240" w:lineRule="auto"/>
        <w:ind w:right="5810"/>
        <w:jc w:val="both"/>
        <w:rPr>
          <w:rFonts w:ascii="Times New Roman" w:hAnsi="Times New Roman" w:cs="Times New Roman"/>
          <w:sz w:val="28"/>
          <w:szCs w:val="28"/>
        </w:rPr>
      </w:pPr>
    </w:p>
    <w:p w:rsidR="00355C27" w:rsidRDefault="00355C27" w:rsidP="00355C27">
      <w:pPr>
        <w:spacing w:after="0" w:line="240" w:lineRule="auto"/>
        <w:ind w:right="5810"/>
        <w:jc w:val="both"/>
        <w:rPr>
          <w:rFonts w:ascii="Times New Roman" w:hAnsi="Times New Roman" w:cs="Times New Roman"/>
          <w:sz w:val="28"/>
          <w:szCs w:val="28"/>
        </w:rPr>
      </w:pPr>
    </w:p>
    <w:p w:rsidR="00355C27" w:rsidRDefault="00355C27" w:rsidP="00355C27">
      <w:pPr>
        <w:spacing w:after="0" w:line="240" w:lineRule="auto"/>
        <w:ind w:right="5810"/>
        <w:jc w:val="both"/>
        <w:rPr>
          <w:rFonts w:ascii="Times New Roman" w:hAnsi="Times New Roman" w:cs="Times New Roman"/>
          <w:sz w:val="28"/>
          <w:szCs w:val="28"/>
        </w:rPr>
      </w:pPr>
    </w:p>
    <w:p w:rsidR="00162632" w:rsidRDefault="00162632" w:rsidP="00355C27">
      <w:pPr>
        <w:spacing w:after="0" w:line="240" w:lineRule="auto"/>
        <w:ind w:right="5810"/>
        <w:jc w:val="both"/>
        <w:rPr>
          <w:rFonts w:ascii="Times New Roman" w:hAnsi="Times New Roman" w:cs="Times New Roman"/>
          <w:sz w:val="28"/>
          <w:szCs w:val="28"/>
        </w:rPr>
      </w:pPr>
      <w:r w:rsidRPr="00162632">
        <w:rPr>
          <w:rFonts w:ascii="Times New Roman" w:hAnsi="Times New Roman" w:cs="Times New Roman"/>
          <w:sz w:val="28"/>
          <w:szCs w:val="28"/>
        </w:rPr>
        <w:t>Бюджет керемнәренең баш администраторын раслау турында</w:t>
      </w:r>
    </w:p>
    <w:p w:rsidR="00162632" w:rsidRDefault="00162632" w:rsidP="00355C27">
      <w:pPr>
        <w:spacing w:after="0" w:line="240" w:lineRule="auto"/>
        <w:ind w:right="5810"/>
        <w:jc w:val="both"/>
        <w:rPr>
          <w:rFonts w:ascii="Times New Roman" w:hAnsi="Times New Roman" w:cs="Times New Roman"/>
          <w:sz w:val="28"/>
          <w:szCs w:val="28"/>
        </w:rPr>
      </w:pPr>
    </w:p>
    <w:p w:rsidR="00355C27" w:rsidRDefault="00355C27" w:rsidP="00355C27">
      <w:pPr>
        <w:spacing w:after="0" w:line="240" w:lineRule="auto"/>
        <w:ind w:firstLine="851"/>
        <w:jc w:val="both"/>
        <w:rPr>
          <w:rFonts w:ascii="Times New Roman" w:hAnsi="Times New Roman" w:cs="Times New Roman"/>
          <w:sz w:val="28"/>
          <w:szCs w:val="28"/>
        </w:rPr>
      </w:pPr>
    </w:p>
    <w:p w:rsidR="00E35706" w:rsidRDefault="00E35706" w:rsidP="00355C2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1998 елның 31 июлендәге </w:t>
      </w:r>
      <w:r w:rsidRPr="00E35706">
        <w:rPr>
          <w:rFonts w:ascii="Times New Roman" w:hAnsi="Times New Roman" w:cs="Times New Roman"/>
          <w:sz w:val="28"/>
          <w:szCs w:val="28"/>
        </w:rPr>
        <w:t>3145-ФЗ</w:t>
      </w:r>
      <w:r w:rsidRPr="00E35706">
        <w:rPr>
          <w:rFonts w:ascii="Times New Roman" w:hAnsi="Times New Roman" w:cs="Times New Roman"/>
          <w:sz w:val="28"/>
          <w:szCs w:val="28"/>
        </w:rPr>
        <w:t xml:space="preserve"> Россия Федерациясе Бюджет кодексының 160.1 статьясы нигезендә, Татарстан Республикасы Лениногорск муницип</w:t>
      </w:r>
      <w:r>
        <w:rPr>
          <w:rFonts w:ascii="Times New Roman" w:hAnsi="Times New Roman" w:cs="Times New Roman"/>
          <w:sz w:val="28"/>
          <w:szCs w:val="28"/>
        </w:rPr>
        <w:t>аль районы Башкарма комитеты, «</w:t>
      </w:r>
      <w:r w:rsidRPr="00E35706">
        <w:rPr>
          <w:rFonts w:ascii="Times New Roman" w:hAnsi="Times New Roman" w:cs="Times New Roman"/>
          <w:sz w:val="28"/>
          <w:szCs w:val="28"/>
        </w:rPr>
        <w:t>Лениногорск муниципаль районы» муниципаль берәмлеге Башкарма комитеты КАРАР БИРӘ:</w:t>
      </w:r>
    </w:p>
    <w:p w:rsidR="00E35706" w:rsidRDefault="00E35706" w:rsidP="00355C27">
      <w:pPr>
        <w:spacing w:after="0" w:line="240" w:lineRule="auto"/>
        <w:ind w:firstLine="851"/>
        <w:jc w:val="both"/>
        <w:rPr>
          <w:rFonts w:ascii="Times New Roman" w:hAnsi="Times New Roman" w:cs="Times New Roman"/>
          <w:sz w:val="28"/>
          <w:szCs w:val="28"/>
        </w:rPr>
      </w:pPr>
    </w:p>
    <w:p w:rsidR="00E35706" w:rsidRPr="00E35706" w:rsidRDefault="00631509" w:rsidP="00355C27">
      <w:pPr>
        <w:spacing w:after="0" w:line="240" w:lineRule="auto"/>
        <w:ind w:firstLine="851"/>
        <w:jc w:val="both"/>
        <w:rPr>
          <w:rFonts w:ascii="Times New Roman" w:hAnsi="Times New Roman" w:cs="Times New Roman"/>
          <w:sz w:val="28"/>
          <w:szCs w:val="28"/>
          <w:lang w:val="tt-RU"/>
        </w:rPr>
      </w:pPr>
      <w:r w:rsidRPr="000A728A">
        <w:rPr>
          <w:rFonts w:ascii="Times New Roman" w:hAnsi="Times New Roman" w:cs="Times New Roman"/>
          <w:sz w:val="28"/>
          <w:szCs w:val="28"/>
        </w:rPr>
        <w:t>1.</w:t>
      </w:r>
      <w:r w:rsidR="00E35706" w:rsidRPr="00E35706">
        <w:t xml:space="preserve"> </w:t>
      </w:r>
      <w:r w:rsidR="00E35706" w:rsidRPr="00E35706">
        <w:rPr>
          <w:rFonts w:ascii="Times New Roman" w:hAnsi="Times New Roman" w:cs="Times New Roman"/>
          <w:sz w:val="28"/>
          <w:szCs w:val="28"/>
        </w:rPr>
        <w:t>Лениногорск шәһәре, Глазово авыл җирлеге, Зәй-Каратай авыл җирлеге, Зе</w:t>
      </w:r>
      <w:r w:rsidR="00E35706">
        <w:rPr>
          <w:rFonts w:ascii="Times New Roman" w:hAnsi="Times New Roman" w:cs="Times New Roman"/>
          <w:sz w:val="28"/>
          <w:szCs w:val="28"/>
        </w:rPr>
        <w:t>леная Роща авыл җирлеге, Ивановк</w:t>
      </w:r>
      <w:r w:rsidR="00E35706">
        <w:rPr>
          <w:rFonts w:ascii="Times New Roman" w:hAnsi="Times New Roman" w:cs="Times New Roman"/>
          <w:sz w:val="28"/>
          <w:szCs w:val="28"/>
          <w:lang w:val="tt-RU"/>
        </w:rPr>
        <w:t>а</w:t>
      </w:r>
      <w:r w:rsidR="00E35706" w:rsidRPr="00E35706">
        <w:rPr>
          <w:rFonts w:ascii="Times New Roman" w:hAnsi="Times New Roman" w:cs="Times New Roman"/>
          <w:sz w:val="28"/>
          <w:szCs w:val="28"/>
        </w:rPr>
        <w:t xml:space="preserve"> авыл җирлеге, Керкәле авыл җирлеге, Кармалка авыл җирлеге, Кирлегәч авыл җирлеге, Куакбаш авыл җирлеге, Мичурин авыл җирлеге, Мөэмин-Каратай авыл җирлеге, Түбән Чыршылы авыл җирлеге, Яңа Иштирәк авыл җирлеге, Яңа Чыршылы авыл җирлеге, Писмән авыл җирлеге, </w:t>
      </w:r>
      <w:r w:rsidR="00E35706">
        <w:rPr>
          <w:rFonts w:ascii="Times New Roman" w:hAnsi="Times New Roman" w:cs="Times New Roman"/>
          <w:sz w:val="28"/>
          <w:szCs w:val="28"/>
          <w:lang w:val="tt-RU"/>
        </w:rPr>
        <w:t>Сарабиккол</w:t>
      </w:r>
      <w:r w:rsidR="00E35706">
        <w:rPr>
          <w:rFonts w:ascii="Times New Roman" w:hAnsi="Times New Roman" w:cs="Times New Roman"/>
          <w:sz w:val="28"/>
          <w:szCs w:val="28"/>
        </w:rPr>
        <w:t xml:space="preserve"> авыл җирлеге, </w:t>
      </w:r>
      <w:r w:rsidR="00E35706" w:rsidRPr="00E35706">
        <w:rPr>
          <w:rFonts w:ascii="Times New Roman" w:hAnsi="Times New Roman" w:cs="Times New Roman"/>
          <w:sz w:val="28"/>
          <w:szCs w:val="28"/>
        </w:rPr>
        <w:t>Иске Иштирәк авыл җирлеге, Иске Куак авыл җирлеге, Иске Шөгер авыл җирлеге, Сугышлы авыл җирл</w:t>
      </w:r>
      <w:r w:rsidR="00E35706">
        <w:rPr>
          <w:rFonts w:ascii="Times New Roman" w:hAnsi="Times New Roman" w:cs="Times New Roman"/>
          <w:sz w:val="28"/>
          <w:szCs w:val="28"/>
        </w:rPr>
        <w:t>еге, Тимәш авыл җирлеге, Туктар-Урдаласы авыл җирлеге, У</w:t>
      </w:r>
      <w:r w:rsidR="00E35706" w:rsidRPr="00E35706">
        <w:rPr>
          <w:rFonts w:ascii="Times New Roman" w:hAnsi="Times New Roman" w:cs="Times New Roman"/>
          <w:sz w:val="28"/>
          <w:szCs w:val="28"/>
        </w:rPr>
        <w:t xml:space="preserve">рмышлы авыл җирлеге, </w:t>
      </w:r>
      <w:r w:rsidR="00E35706">
        <w:rPr>
          <w:rFonts w:ascii="Times New Roman" w:hAnsi="Times New Roman" w:cs="Times New Roman"/>
          <w:sz w:val="28"/>
          <w:szCs w:val="28"/>
          <w:lang w:val="tt-RU"/>
        </w:rPr>
        <w:t>Федотовка</w:t>
      </w:r>
      <w:r w:rsidR="00E35706" w:rsidRPr="00E35706">
        <w:rPr>
          <w:rFonts w:ascii="Times New Roman" w:hAnsi="Times New Roman" w:cs="Times New Roman"/>
          <w:sz w:val="28"/>
          <w:szCs w:val="28"/>
        </w:rPr>
        <w:t xml:space="preserve"> ав</w:t>
      </w:r>
      <w:r w:rsidR="00E35706">
        <w:rPr>
          <w:rFonts w:ascii="Times New Roman" w:hAnsi="Times New Roman" w:cs="Times New Roman"/>
          <w:sz w:val="28"/>
          <w:szCs w:val="28"/>
        </w:rPr>
        <w:t>ыл җирлеге, Шөгер авыл җирлеге бюджет керемнәренең б</w:t>
      </w:r>
      <w:r w:rsidR="00E35706" w:rsidRPr="00E35706">
        <w:rPr>
          <w:rFonts w:ascii="Times New Roman" w:hAnsi="Times New Roman" w:cs="Times New Roman"/>
          <w:sz w:val="28"/>
          <w:szCs w:val="28"/>
        </w:rPr>
        <w:t>аш админ</w:t>
      </w:r>
      <w:r w:rsidR="00E35706">
        <w:rPr>
          <w:rFonts w:ascii="Times New Roman" w:hAnsi="Times New Roman" w:cs="Times New Roman"/>
          <w:sz w:val="28"/>
          <w:szCs w:val="28"/>
        </w:rPr>
        <w:t>истраторлары итеп</w:t>
      </w:r>
      <w:r w:rsidR="00E35706">
        <w:rPr>
          <w:rFonts w:ascii="Times New Roman" w:hAnsi="Times New Roman" w:cs="Times New Roman"/>
          <w:sz w:val="28"/>
          <w:szCs w:val="28"/>
          <w:lang w:val="tt-RU"/>
        </w:rPr>
        <w:t xml:space="preserve">, </w:t>
      </w:r>
      <w:r w:rsidR="00E35706" w:rsidRPr="00E35706">
        <w:rPr>
          <w:rFonts w:ascii="Times New Roman" w:hAnsi="Times New Roman" w:cs="Times New Roman"/>
          <w:sz w:val="28"/>
          <w:szCs w:val="28"/>
          <w:lang w:val="tt-RU"/>
        </w:rPr>
        <w:t xml:space="preserve">Татарстан Республикасы «Лениногорск муниципаль районы» </w:t>
      </w:r>
      <w:r w:rsidR="00E35706">
        <w:rPr>
          <w:rFonts w:ascii="Times New Roman" w:hAnsi="Times New Roman" w:cs="Times New Roman"/>
          <w:sz w:val="28"/>
          <w:szCs w:val="28"/>
          <w:lang w:val="tt-RU"/>
        </w:rPr>
        <w:t>муниципаль берәмлегенең «Ф</w:t>
      </w:r>
      <w:r w:rsidR="00E35706" w:rsidRPr="00E35706">
        <w:rPr>
          <w:rFonts w:ascii="Times New Roman" w:hAnsi="Times New Roman" w:cs="Times New Roman"/>
          <w:sz w:val="28"/>
          <w:szCs w:val="28"/>
          <w:lang w:val="tt-RU"/>
        </w:rPr>
        <w:t>инанс-бюджет палатасы» муниципаль казна учреждениесе һәм Татарстан Республикасы «Лениногорск муниципаль р</w:t>
      </w:r>
      <w:r w:rsidR="00E35706">
        <w:rPr>
          <w:rFonts w:ascii="Times New Roman" w:hAnsi="Times New Roman" w:cs="Times New Roman"/>
          <w:sz w:val="28"/>
          <w:szCs w:val="28"/>
          <w:lang w:val="tt-RU"/>
        </w:rPr>
        <w:t>айоны» муниципаль берәмлегенең М</w:t>
      </w:r>
      <w:r w:rsidR="00E35706" w:rsidRPr="00E35706">
        <w:rPr>
          <w:rFonts w:ascii="Times New Roman" w:hAnsi="Times New Roman" w:cs="Times New Roman"/>
          <w:sz w:val="28"/>
          <w:szCs w:val="28"/>
          <w:lang w:val="tt-RU"/>
        </w:rPr>
        <w:t>өлкәт</w:t>
      </w:r>
      <w:r w:rsidR="00E35706">
        <w:rPr>
          <w:rFonts w:ascii="Times New Roman" w:hAnsi="Times New Roman" w:cs="Times New Roman"/>
          <w:sz w:val="28"/>
          <w:szCs w:val="28"/>
          <w:lang w:val="tt-RU"/>
        </w:rPr>
        <w:t xml:space="preserve"> һәм җир мөнәсәбәтләре палатасы </w:t>
      </w:r>
      <w:r w:rsidR="00E35706" w:rsidRPr="00E35706">
        <w:rPr>
          <w:rFonts w:ascii="Times New Roman" w:hAnsi="Times New Roman" w:cs="Times New Roman"/>
          <w:sz w:val="28"/>
          <w:szCs w:val="28"/>
          <w:lang w:val="tt-RU"/>
        </w:rPr>
        <w:t>муниципаль казна учреждениесе</w:t>
      </w:r>
      <w:r w:rsidR="00E35706">
        <w:rPr>
          <w:rFonts w:ascii="Times New Roman" w:hAnsi="Times New Roman" w:cs="Times New Roman"/>
          <w:sz w:val="28"/>
          <w:szCs w:val="28"/>
          <w:lang w:val="tt-RU"/>
        </w:rPr>
        <w:t xml:space="preserve">н расларга. </w:t>
      </w:r>
    </w:p>
    <w:p w:rsidR="00E35706" w:rsidRDefault="00B33EA3" w:rsidP="00355C27">
      <w:pPr>
        <w:spacing w:after="0" w:line="240" w:lineRule="auto"/>
        <w:ind w:firstLine="851"/>
        <w:jc w:val="both"/>
        <w:rPr>
          <w:rFonts w:ascii="Times New Roman" w:hAnsi="Times New Roman" w:cs="Times New Roman"/>
          <w:sz w:val="28"/>
          <w:szCs w:val="28"/>
          <w:lang w:val="tt-RU"/>
        </w:rPr>
      </w:pPr>
      <w:r w:rsidRPr="00E35706">
        <w:rPr>
          <w:rFonts w:ascii="Times New Roman" w:hAnsi="Times New Roman" w:cs="Times New Roman"/>
          <w:sz w:val="28"/>
          <w:szCs w:val="28"/>
          <w:lang w:val="tt-RU"/>
        </w:rPr>
        <w:t>2.</w:t>
      </w:r>
      <w:r w:rsidR="00E35706" w:rsidRPr="00E35706">
        <w:rPr>
          <w:rFonts w:ascii="Times New Roman" w:hAnsi="Times New Roman" w:cs="Times New Roman"/>
          <w:sz w:val="28"/>
          <w:szCs w:val="28"/>
          <w:lang w:val="tt-RU"/>
        </w:rPr>
        <w:t xml:space="preserve"> Татарстан Республикасы «Лениногорск муниципаль районы» муниципаль берәмлегенең «Финанс-бюджет палатасы» муниципаль казна учреждениесе</w:t>
      </w:r>
      <w:r w:rsidR="00E35706">
        <w:rPr>
          <w:rFonts w:ascii="Times New Roman" w:hAnsi="Times New Roman" w:cs="Times New Roman"/>
          <w:sz w:val="28"/>
          <w:szCs w:val="28"/>
          <w:lang w:val="tt-RU"/>
        </w:rPr>
        <w:t xml:space="preserve">нә </w:t>
      </w:r>
      <w:r w:rsidR="00E35706" w:rsidRPr="00E35706">
        <w:rPr>
          <w:rFonts w:ascii="Times New Roman" w:hAnsi="Times New Roman" w:cs="Times New Roman"/>
          <w:sz w:val="28"/>
          <w:szCs w:val="28"/>
          <w:lang w:val="tt-RU"/>
        </w:rPr>
        <w:t xml:space="preserve"> һәм Татарстан Республикасы «Лениногорск муниципаль </w:t>
      </w:r>
      <w:r w:rsidR="00E35706" w:rsidRPr="00E35706">
        <w:rPr>
          <w:rFonts w:ascii="Times New Roman" w:hAnsi="Times New Roman" w:cs="Times New Roman"/>
          <w:sz w:val="28"/>
          <w:szCs w:val="28"/>
          <w:lang w:val="tt-RU"/>
        </w:rPr>
        <w:lastRenderedPageBreak/>
        <w:t>районы» муниципаль берәмлегенең Мөлкәт һәм җир мөнәсәбәтләре палатасы муниципаль казна учреждениесен</w:t>
      </w:r>
      <w:r w:rsidR="00E35706">
        <w:rPr>
          <w:rFonts w:ascii="Times New Roman" w:hAnsi="Times New Roman" w:cs="Times New Roman"/>
          <w:sz w:val="28"/>
          <w:szCs w:val="28"/>
          <w:lang w:val="tt-RU"/>
        </w:rPr>
        <w:t xml:space="preserve">ә </w:t>
      </w:r>
      <w:r w:rsidR="00E35706" w:rsidRPr="00E35706">
        <w:rPr>
          <w:rFonts w:ascii="Times New Roman" w:hAnsi="Times New Roman" w:cs="Times New Roman"/>
          <w:sz w:val="28"/>
          <w:szCs w:val="28"/>
          <w:lang w:val="tt-RU"/>
        </w:rPr>
        <w:t>керем чыганаклары кушымта нигезендә</w:t>
      </w:r>
      <w:r w:rsidR="00E35706">
        <w:rPr>
          <w:rFonts w:ascii="Times New Roman" w:hAnsi="Times New Roman" w:cs="Times New Roman"/>
          <w:sz w:val="28"/>
          <w:szCs w:val="28"/>
          <w:lang w:val="tt-RU"/>
        </w:rPr>
        <w:t xml:space="preserve"> беркетергә.</w:t>
      </w:r>
    </w:p>
    <w:p w:rsidR="00E35706" w:rsidRPr="00E35706" w:rsidRDefault="00B33EA3" w:rsidP="00355C27">
      <w:pPr>
        <w:spacing w:after="0" w:line="240" w:lineRule="auto"/>
        <w:ind w:firstLine="851"/>
        <w:jc w:val="both"/>
        <w:rPr>
          <w:rFonts w:ascii="Times New Roman" w:hAnsi="Times New Roman" w:cs="Times New Roman"/>
          <w:sz w:val="28"/>
          <w:szCs w:val="28"/>
          <w:lang w:val="tt-RU"/>
        </w:rPr>
      </w:pPr>
      <w:r w:rsidRPr="00E35706">
        <w:rPr>
          <w:rFonts w:ascii="Times New Roman" w:hAnsi="Times New Roman" w:cs="Times New Roman"/>
          <w:sz w:val="28"/>
          <w:szCs w:val="28"/>
          <w:lang w:val="tt-RU"/>
        </w:rPr>
        <w:t>3.</w:t>
      </w:r>
      <w:r w:rsidR="00E35706" w:rsidRPr="00E35706">
        <w:rPr>
          <w:lang w:val="tt-RU"/>
        </w:rPr>
        <w:t xml:space="preserve"> </w:t>
      </w:r>
      <w:r w:rsidR="00E35706">
        <w:rPr>
          <w:rFonts w:ascii="Times New Roman" w:hAnsi="Times New Roman" w:cs="Times New Roman"/>
          <w:sz w:val="28"/>
          <w:szCs w:val="28"/>
          <w:lang w:val="tt-RU"/>
        </w:rPr>
        <w:t>Әлеге карарның үтәлешен контрольдә тотуны</w:t>
      </w:r>
      <w:r w:rsidR="001B0814">
        <w:rPr>
          <w:rFonts w:ascii="Times New Roman" w:hAnsi="Times New Roman" w:cs="Times New Roman"/>
          <w:sz w:val="28"/>
          <w:szCs w:val="28"/>
          <w:lang w:val="tt-RU"/>
        </w:rPr>
        <w:t xml:space="preserve"> Т</w:t>
      </w:r>
      <w:r w:rsidR="00E35706" w:rsidRPr="00E35706">
        <w:rPr>
          <w:rFonts w:ascii="Times New Roman" w:hAnsi="Times New Roman" w:cs="Times New Roman"/>
          <w:sz w:val="28"/>
          <w:szCs w:val="28"/>
          <w:lang w:val="tt-RU"/>
        </w:rPr>
        <w:t>атарстан Республикасы «Лениногорск муниципаль районы» муниципаль берәмлегенең «Финанс-бюджет палатасы»</w:t>
      </w:r>
      <w:r w:rsidR="001B0814">
        <w:rPr>
          <w:rFonts w:ascii="Times New Roman" w:hAnsi="Times New Roman" w:cs="Times New Roman"/>
          <w:sz w:val="28"/>
          <w:szCs w:val="28"/>
          <w:lang w:val="tt-RU"/>
        </w:rPr>
        <w:t xml:space="preserve"> муниципаль казна учреждениесе рәисе Р.Х.Хәмидуллинга һәм </w:t>
      </w:r>
      <w:r w:rsidR="00E35706" w:rsidRPr="00E35706">
        <w:rPr>
          <w:rFonts w:ascii="Times New Roman" w:hAnsi="Times New Roman" w:cs="Times New Roman"/>
          <w:sz w:val="28"/>
          <w:szCs w:val="28"/>
          <w:lang w:val="tt-RU"/>
        </w:rPr>
        <w:t xml:space="preserve">  һәм Татарстан Республикасы «Лениногорск муниципаль районы» муниципаль берәмлегенең Мөлкәт һәм җир мөнәсәбәтләре палатасы муниципаль казна уч</w:t>
      </w:r>
      <w:r w:rsidR="001B0814">
        <w:rPr>
          <w:rFonts w:ascii="Times New Roman" w:hAnsi="Times New Roman" w:cs="Times New Roman"/>
          <w:sz w:val="28"/>
          <w:szCs w:val="28"/>
          <w:lang w:val="tt-RU"/>
        </w:rPr>
        <w:t xml:space="preserve">реждениесе рәисе Р.Ә. Солтановага йөкләргә. </w:t>
      </w:r>
    </w:p>
    <w:p w:rsidR="000A728A" w:rsidRPr="001B0814" w:rsidRDefault="000A728A" w:rsidP="001B0814">
      <w:pPr>
        <w:pStyle w:val="formattext"/>
        <w:spacing w:before="0" w:beforeAutospacing="0" w:after="0" w:afterAutospacing="0"/>
        <w:ind w:firstLine="851"/>
        <w:jc w:val="both"/>
        <w:rPr>
          <w:sz w:val="28"/>
          <w:szCs w:val="28"/>
          <w:lang w:val="tt-RU"/>
        </w:rPr>
      </w:pPr>
      <w:r w:rsidRPr="001B0814">
        <w:rPr>
          <w:sz w:val="28"/>
          <w:szCs w:val="28"/>
          <w:lang w:val="tt-RU"/>
        </w:rPr>
        <w:t>4.</w:t>
      </w:r>
      <w:r w:rsidR="001B0814">
        <w:rPr>
          <w:sz w:val="28"/>
          <w:szCs w:val="28"/>
          <w:lang w:val="tt-RU"/>
        </w:rPr>
        <w:t>Әлеге карарны рәсми публикатор</w:t>
      </w:r>
      <w:r w:rsidR="001B0814" w:rsidRPr="001B0814">
        <w:rPr>
          <w:sz w:val="28"/>
          <w:szCs w:val="28"/>
          <w:lang w:val="tt-RU"/>
        </w:rPr>
        <w:t xml:space="preserve"> -</w:t>
      </w:r>
      <w:r w:rsidRPr="001B0814">
        <w:rPr>
          <w:sz w:val="28"/>
          <w:szCs w:val="28"/>
          <w:lang w:val="tt-RU"/>
        </w:rPr>
        <w:t xml:space="preserve"> </w:t>
      </w:r>
      <w:r w:rsidR="0025387B" w:rsidRPr="001B0814">
        <w:rPr>
          <w:sz w:val="28"/>
          <w:szCs w:val="28"/>
          <w:lang w:val="tt-RU"/>
        </w:rPr>
        <w:t>«</w:t>
      </w:r>
      <w:r w:rsidRPr="001B0814">
        <w:rPr>
          <w:sz w:val="28"/>
          <w:szCs w:val="28"/>
          <w:lang w:val="tt-RU"/>
        </w:rPr>
        <w:t>Лениногорские вести</w:t>
      </w:r>
      <w:r w:rsidR="0025387B" w:rsidRPr="001B0814">
        <w:rPr>
          <w:sz w:val="28"/>
          <w:szCs w:val="28"/>
          <w:lang w:val="tt-RU"/>
        </w:rPr>
        <w:t>»</w:t>
      </w:r>
      <w:r w:rsidR="001B0814">
        <w:rPr>
          <w:sz w:val="28"/>
          <w:szCs w:val="28"/>
          <w:lang w:val="tt-RU"/>
        </w:rPr>
        <w:t xml:space="preserve"> газетасында бастырырга</w:t>
      </w:r>
      <w:r w:rsidRPr="001B0814">
        <w:rPr>
          <w:sz w:val="28"/>
          <w:szCs w:val="28"/>
          <w:lang w:val="tt-RU"/>
        </w:rPr>
        <w:t>,</w:t>
      </w:r>
      <w:r w:rsidR="001B0814" w:rsidRPr="001B0814">
        <w:rPr>
          <w:lang w:val="tt-RU"/>
        </w:rPr>
        <w:t xml:space="preserve"> </w:t>
      </w:r>
      <w:r w:rsidR="001B0814" w:rsidRPr="001B0814">
        <w:rPr>
          <w:sz w:val="28"/>
          <w:szCs w:val="28"/>
          <w:lang w:val="tt-RU"/>
        </w:rPr>
        <w:t xml:space="preserve">Лениногорск муниципаль районының рәсми Интернет-сайтында һәм Татарстан Республикасы хокукый мәгълүматының рәсми порталында </w:t>
      </w:r>
      <w:r w:rsidRPr="001B0814">
        <w:rPr>
          <w:sz w:val="28"/>
          <w:szCs w:val="28"/>
          <w:lang w:val="tt-RU"/>
        </w:rPr>
        <w:t>(pravo.tatarstan.ru</w:t>
      </w:r>
      <w:r w:rsidR="001B0814">
        <w:rPr>
          <w:sz w:val="28"/>
          <w:szCs w:val="28"/>
          <w:lang w:val="tt-RU"/>
        </w:rPr>
        <w:t xml:space="preserve">.) </w:t>
      </w:r>
      <w:r w:rsidR="001B0814" w:rsidRPr="001B0814">
        <w:rPr>
          <w:sz w:val="28"/>
          <w:szCs w:val="28"/>
          <w:lang w:val="tt-RU"/>
        </w:rPr>
        <w:t>урнаштырырга</w:t>
      </w:r>
      <w:r w:rsidR="001B0814">
        <w:rPr>
          <w:sz w:val="28"/>
          <w:szCs w:val="28"/>
          <w:lang w:val="tt-RU"/>
        </w:rPr>
        <w:t>.</w:t>
      </w:r>
    </w:p>
    <w:p w:rsidR="009B4EF0" w:rsidRPr="001B0814" w:rsidRDefault="009B4EF0" w:rsidP="000A728A">
      <w:pPr>
        <w:pStyle w:val="formattext"/>
        <w:spacing w:before="0" w:beforeAutospacing="0" w:after="0" w:afterAutospacing="0"/>
        <w:jc w:val="both"/>
        <w:rPr>
          <w:sz w:val="28"/>
          <w:szCs w:val="28"/>
          <w:lang w:val="tt-RU"/>
        </w:rPr>
      </w:pPr>
    </w:p>
    <w:p w:rsidR="002B3E4B" w:rsidRPr="001B0814" w:rsidRDefault="002B3E4B" w:rsidP="000A728A">
      <w:pPr>
        <w:pStyle w:val="formattext"/>
        <w:spacing w:before="0" w:beforeAutospacing="0" w:after="0" w:afterAutospacing="0"/>
        <w:jc w:val="both"/>
        <w:rPr>
          <w:sz w:val="28"/>
          <w:szCs w:val="28"/>
          <w:lang w:val="tt-RU"/>
        </w:rPr>
      </w:pPr>
    </w:p>
    <w:p w:rsidR="002B3E4B" w:rsidRPr="001B0814" w:rsidRDefault="002B3E4B" w:rsidP="000A728A">
      <w:pPr>
        <w:pStyle w:val="formattext"/>
        <w:spacing w:before="0" w:beforeAutospacing="0" w:after="0" w:afterAutospacing="0"/>
        <w:jc w:val="both"/>
        <w:rPr>
          <w:sz w:val="28"/>
          <w:szCs w:val="28"/>
          <w:lang w:val="tt-RU"/>
        </w:rPr>
      </w:pPr>
    </w:p>
    <w:tbl>
      <w:tblPr>
        <w:tblW w:w="0" w:type="auto"/>
        <w:tblLook w:val="04A0" w:firstRow="1" w:lastRow="0" w:firstColumn="1" w:lastColumn="0" w:noHBand="0" w:noVBand="1"/>
      </w:tblPr>
      <w:tblGrid>
        <w:gridCol w:w="3298"/>
        <w:gridCol w:w="3263"/>
        <w:gridCol w:w="3293"/>
      </w:tblGrid>
      <w:tr w:rsidR="00355C27" w:rsidRPr="00C24DB6" w:rsidTr="00D66ACE">
        <w:tc>
          <w:tcPr>
            <w:tcW w:w="3298" w:type="dxa"/>
            <w:shd w:val="clear" w:color="auto" w:fill="auto"/>
          </w:tcPr>
          <w:p w:rsidR="00355C27" w:rsidRPr="00C24DB6" w:rsidRDefault="001B0814" w:rsidP="00C24DB6">
            <w:pPr>
              <w:widowControl w:val="0"/>
              <w:autoSpaceDE w:val="0"/>
              <w:autoSpaceDN w:val="0"/>
              <w:adjustRightInd w:val="0"/>
              <w:jc w:val="both"/>
              <w:rPr>
                <w:rFonts w:ascii="Times New Roman" w:hAnsi="Times New Roman"/>
                <w:sz w:val="28"/>
                <w:szCs w:val="28"/>
              </w:rPr>
            </w:pPr>
            <w:r>
              <w:rPr>
                <w:rFonts w:ascii="Times New Roman" w:hAnsi="Times New Roman"/>
                <w:sz w:val="28"/>
                <w:szCs w:val="28"/>
                <w:lang w:val="tt-RU"/>
              </w:rPr>
              <w:t>Җитәкче</w:t>
            </w:r>
            <w:r w:rsidR="00355C27" w:rsidRPr="00C24DB6">
              <w:rPr>
                <w:rFonts w:ascii="Times New Roman" w:hAnsi="Times New Roman"/>
                <w:sz w:val="28"/>
                <w:szCs w:val="28"/>
              </w:rPr>
              <w:t xml:space="preserve"> </w:t>
            </w:r>
          </w:p>
        </w:tc>
        <w:tc>
          <w:tcPr>
            <w:tcW w:w="3263" w:type="dxa"/>
            <w:shd w:val="clear" w:color="auto" w:fill="auto"/>
          </w:tcPr>
          <w:p w:rsidR="00355C27" w:rsidRPr="00C24DB6" w:rsidRDefault="00355C27" w:rsidP="00C24DB6">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355C27" w:rsidRPr="00C24DB6" w:rsidRDefault="00355C27" w:rsidP="00C24DB6">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355C27" w:rsidRPr="00355C27" w:rsidRDefault="001B0814" w:rsidP="00355C27">
      <w:pPr>
        <w:spacing w:after="0" w:line="240" w:lineRule="auto"/>
        <w:jc w:val="both"/>
        <w:rPr>
          <w:rFonts w:ascii="Times New Roman" w:hAnsi="Times New Roman" w:cs="Times New Roman"/>
          <w:color w:val="000000"/>
          <w:spacing w:val="-1"/>
          <w:sz w:val="24"/>
        </w:rPr>
      </w:pPr>
      <w:r>
        <w:rPr>
          <w:rFonts w:ascii="Times New Roman" w:hAnsi="Times New Roman" w:cs="Times New Roman"/>
          <w:color w:val="000000"/>
          <w:spacing w:val="-1"/>
          <w:sz w:val="24"/>
        </w:rPr>
        <w:t>Р.Х. Хә</w:t>
      </w:r>
      <w:r w:rsidR="00355C27" w:rsidRPr="00355C27">
        <w:rPr>
          <w:rFonts w:ascii="Times New Roman" w:hAnsi="Times New Roman" w:cs="Times New Roman"/>
          <w:color w:val="000000"/>
          <w:spacing w:val="-1"/>
          <w:sz w:val="24"/>
        </w:rPr>
        <w:t>мидуллин</w:t>
      </w:r>
    </w:p>
    <w:p w:rsidR="00355C27" w:rsidRPr="00355C27" w:rsidRDefault="00355C27" w:rsidP="00355C27">
      <w:pPr>
        <w:spacing w:after="0" w:line="240" w:lineRule="auto"/>
        <w:jc w:val="both"/>
        <w:rPr>
          <w:rFonts w:ascii="Times New Roman" w:hAnsi="Times New Roman" w:cs="Times New Roman"/>
        </w:rPr>
      </w:pPr>
      <w:r w:rsidRPr="00355C27">
        <w:rPr>
          <w:rFonts w:ascii="Times New Roman" w:hAnsi="Times New Roman" w:cs="Times New Roman"/>
          <w:color w:val="000000"/>
          <w:spacing w:val="-1"/>
          <w:sz w:val="24"/>
        </w:rPr>
        <w:t>5-18-25</w:t>
      </w:r>
    </w:p>
    <w:p w:rsidR="002B3E4B" w:rsidRDefault="002B3E4B" w:rsidP="000A728A">
      <w:pPr>
        <w:pStyle w:val="formattext"/>
        <w:spacing w:before="0" w:beforeAutospacing="0" w:after="0" w:afterAutospacing="0"/>
        <w:jc w:val="both"/>
        <w:rPr>
          <w:sz w:val="28"/>
          <w:szCs w:val="28"/>
        </w:rPr>
      </w:pPr>
    </w:p>
    <w:p w:rsidR="002B3E4B" w:rsidRDefault="002B3E4B" w:rsidP="000A728A">
      <w:pPr>
        <w:pStyle w:val="formattext"/>
        <w:spacing w:before="0" w:beforeAutospacing="0" w:after="0" w:afterAutospacing="0"/>
        <w:jc w:val="both"/>
        <w:rPr>
          <w:sz w:val="28"/>
          <w:szCs w:val="28"/>
        </w:rPr>
      </w:pPr>
    </w:p>
    <w:p w:rsidR="002B3E4B" w:rsidRDefault="002B3E4B" w:rsidP="000A728A">
      <w:pPr>
        <w:pStyle w:val="formattext"/>
        <w:spacing w:before="0" w:beforeAutospacing="0" w:after="0" w:afterAutospacing="0"/>
        <w:jc w:val="both"/>
        <w:rPr>
          <w:sz w:val="28"/>
          <w:szCs w:val="28"/>
        </w:rPr>
      </w:pPr>
    </w:p>
    <w:p w:rsidR="002B3E4B" w:rsidRDefault="002B3E4B" w:rsidP="000A728A">
      <w:pPr>
        <w:pStyle w:val="formattext"/>
        <w:spacing w:before="0" w:beforeAutospacing="0" w:after="0" w:afterAutospacing="0"/>
        <w:jc w:val="both"/>
        <w:rPr>
          <w:sz w:val="28"/>
          <w:szCs w:val="28"/>
        </w:rPr>
      </w:pPr>
    </w:p>
    <w:p w:rsidR="002B3E4B" w:rsidRDefault="002B3E4B" w:rsidP="000A728A">
      <w:pPr>
        <w:pStyle w:val="formattext"/>
        <w:spacing w:before="0" w:beforeAutospacing="0" w:after="0" w:afterAutospacing="0"/>
        <w:jc w:val="both"/>
        <w:rPr>
          <w:sz w:val="28"/>
          <w:szCs w:val="28"/>
        </w:rPr>
      </w:pPr>
    </w:p>
    <w:p w:rsidR="002B3E4B" w:rsidRDefault="002B3E4B" w:rsidP="000A728A">
      <w:pPr>
        <w:pStyle w:val="formattext"/>
        <w:spacing w:before="0" w:beforeAutospacing="0" w:after="0" w:afterAutospacing="0"/>
        <w:jc w:val="both"/>
        <w:rPr>
          <w:sz w:val="28"/>
          <w:szCs w:val="28"/>
        </w:rPr>
      </w:pPr>
    </w:p>
    <w:p w:rsidR="002B3E4B" w:rsidRDefault="002B3E4B" w:rsidP="000A728A">
      <w:pPr>
        <w:pStyle w:val="formattext"/>
        <w:spacing w:before="0" w:beforeAutospacing="0" w:after="0" w:afterAutospacing="0"/>
        <w:jc w:val="both"/>
        <w:rPr>
          <w:sz w:val="28"/>
          <w:szCs w:val="28"/>
        </w:rPr>
      </w:pPr>
    </w:p>
    <w:p w:rsidR="002B3E4B" w:rsidRDefault="002B3E4B" w:rsidP="000A728A">
      <w:pPr>
        <w:pStyle w:val="formattext"/>
        <w:spacing w:before="0" w:beforeAutospacing="0" w:after="0" w:afterAutospacing="0"/>
        <w:jc w:val="both"/>
        <w:rPr>
          <w:sz w:val="28"/>
          <w:szCs w:val="28"/>
        </w:rPr>
      </w:pPr>
    </w:p>
    <w:p w:rsidR="002B3E4B" w:rsidRDefault="002B3E4B" w:rsidP="000A728A">
      <w:pPr>
        <w:pStyle w:val="formattext"/>
        <w:spacing w:before="0" w:beforeAutospacing="0" w:after="0" w:afterAutospacing="0"/>
        <w:jc w:val="both"/>
        <w:rPr>
          <w:sz w:val="28"/>
          <w:szCs w:val="28"/>
        </w:rPr>
      </w:pPr>
    </w:p>
    <w:p w:rsidR="002B3E4B" w:rsidRDefault="002B3E4B" w:rsidP="000A728A">
      <w:pPr>
        <w:pStyle w:val="formattext"/>
        <w:spacing w:before="0" w:beforeAutospacing="0" w:after="0" w:afterAutospacing="0"/>
        <w:jc w:val="both"/>
        <w:rPr>
          <w:sz w:val="28"/>
          <w:szCs w:val="28"/>
        </w:rPr>
      </w:pPr>
    </w:p>
    <w:p w:rsidR="002B3E4B" w:rsidRDefault="002B3E4B" w:rsidP="000A728A">
      <w:pPr>
        <w:pStyle w:val="formattext"/>
        <w:spacing w:before="0" w:beforeAutospacing="0" w:after="0" w:afterAutospacing="0"/>
        <w:jc w:val="both"/>
        <w:rPr>
          <w:sz w:val="28"/>
          <w:szCs w:val="28"/>
        </w:rPr>
      </w:pPr>
    </w:p>
    <w:p w:rsidR="002B3E4B" w:rsidRDefault="002B3E4B" w:rsidP="000A728A">
      <w:pPr>
        <w:pStyle w:val="formattext"/>
        <w:spacing w:before="0" w:beforeAutospacing="0" w:after="0" w:afterAutospacing="0"/>
        <w:jc w:val="both"/>
        <w:rPr>
          <w:sz w:val="28"/>
          <w:szCs w:val="28"/>
        </w:rPr>
      </w:pPr>
    </w:p>
    <w:p w:rsidR="002B3E4B" w:rsidRDefault="002B3E4B" w:rsidP="000A728A">
      <w:pPr>
        <w:pStyle w:val="formattext"/>
        <w:spacing w:before="0" w:beforeAutospacing="0" w:after="0" w:afterAutospacing="0"/>
        <w:jc w:val="both"/>
        <w:rPr>
          <w:sz w:val="28"/>
          <w:szCs w:val="28"/>
        </w:rPr>
      </w:pPr>
    </w:p>
    <w:p w:rsidR="002B3E4B" w:rsidRDefault="002B3E4B" w:rsidP="000A728A">
      <w:pPr>
        <w:pStyle w:val="formattext"/>
        <w:spacing w:before="0" w:beforeAutospacing="0" w:after="0" w:afterAutospacing="0"/>
        <w:jc w:val="both"/>
        <w:rPr>
          <w:sz w:val="28"/>
          <w:szCs w:val="28"/>
        </w:rPr>
      </w:pPr>
    </w:p>
    <w:p w:rsidR="002B3E4B" w:rsidRDefault="002B3E4B" w:rsidP="000A728A">
      <w:pPr>
        <w:pStyle w:val="formattext"/>
        <w:spacing w:before="0" w:beforeAutospacing="0" w:after="0" w:afterAutospacing="0"/>
        <w:jc w:val="both"/>
        <w:rPr>
          <w:sz w:val="28"/>
          <w:szCs w:val="28"/>
        </w:rPr>
      </w:pPr>
    </w:p>
    <w:p w:rsidR="002B3E4B" w:rsidRDefault="002B3E4B" w:rsidP="000A728A">
      <w:pPr>
        <w:pStyle w:val="formattext"/>
        <w:spacing w:before="0" w:beforeAutospacing="0" w:after="0" w:afterAutospacing="0"/>
        <w:jc w:val="both"/>
        <w:rPr>
          <w:sz w:val="28"/>
          <w:szCs w:val="28"/>
        </w:rPr>
      </w:pPr>
    </w:p>
    <w:p w:rsidR="002B3E4B" w:rsidRDefault="002B3E4B" w:rsidP="000A728A">
      <w:pPr>
        <w:pStyle w:val="formattext"/>
        <w:spacing w:before="0" w:beforeAutospacing="0" w:after="0" w:afterAutospacing="0"/>
        <w:jc w:val="both"/>
        <w:rPr>
          <w:sz w:val="28"/>
          <w:szCs w:val="28"/>
        </w:rPr>
      </w:pPr>
    </w:p>
    <w:p w:rsidR="002B3E4B" w:rsidRDefault="002B3E4B" w:rsidP="000A728A">
      <w:pPr>
        <w:pStyle w:val="formattext"/>
        <w:spacing w:before="0" w:beforeAutospacing="0" w:after="0" w:afterAutospacing="0"/>
        <w:jc w:val="both"/>
        <w:rPr>
          <w:sz w:val="28"/>
          <w:szCs w:val="28"/>
        </w:rPr>
      </w:pPr>
    </w:p>
    <w:p w:rsidR="002B3E4B" w:rsidRDefault="002B3E4B" w:rsidP="000A728A">
      <w:pPr>
        <w:pStyle w:val="formattext"/>
        <w:spacing w:before="0" w:beforeAutospacing="0" w:after="0" w:afterAutospacing="0"/>
        <w:jc w:val="both"/>
        <w:rPr>
          <w:sz w:val="28"/>
          <w:szCs w:val="28"/>
        </w:rPr>
      </w:pPr>
    </w:p>
    <w:p w:rsidR="002B3E4B" w:rsidRDefault="002B3E4B" w:rsidP="000A728A">
      <w:pPr>
        <w:pStyle w:val="formattext"/>
        <w:spacing w:before="0" w:beforeAutospacing="0" w:after="0" w:afterAutospacing="0"/>
        <w:jc w:val="both"/>
        <w:rPr>
          <w:sz w:val="28"/>
          <w:szCs w:val="28"/>
        </w:rPr>
      </w:pPr>
    </w:p>
    <w:p w:rsidR="002B3E4B" w:rsidRDefault="002B3E4B" w:rsidP="000A728A">
      <w:pPr>
        <w:pStyle w:val="formattext"/>
        <w:spacing w:before="0" w:beforeAutospacing="0" w:after="0" w:afterAutospacing="0"/>
        <w:jc w:val="both"/>
        <w:rPr>
          <w:sz w:val="28"/>
          <w:szCs w:val="28"/>
        </w:rPr>
      </w:pPr>
    </w:p>
    <w:p w:rsidR="002B3E4B" w:rsidRDefault="002B3E4B" w:rsidP="000A728A">
      <w:pPr>
        <w:pStyle w:val="formattext"/>
        <w:spacing w:before="0" w:beforeAutospacing="0" w:after="0" w:afterAutospacing="0"/>
        <w:jc w:val="both"/>
        <w:rPr>
          <w:sz w:val="28"/>
          <w:szCs w:val="28"/>
        </w:rPr>
      </w:pPr>
    </w:p>
    <w:p w:rsidR="002B3E4B" w:rsidRDefault="002B3E4B" w:rsidP="000A728A">
      <w:pPr>
        <w:pStyle w:val="formattext"/>
        <w:spacing w:before="0" w:beforeAutospacing="0" w:after="0" w:afterAutospacing="0"/>
        <w:jc w:val="both"/>
        <w:rPr>
          <w:sz w:val="28"/>
          <w:szCs w:val="28"/>
        </w:rPr>
      </w:pPr>
    </w:p>
    <w:p w:rsidR="00355C27" w:rsidRDefault="00355C27" w:rsidP="000A728A">
      <w:pPr>
        <w:pStyle w:val="formattext"/>
        <w:spacing w:before="0" w:beforeAutospacing="0" w:after="0" w:afterAutospacing="0"/>
        <w:jc w:val="both"/>
        <w:rPr>
          <w:sz w:val="28"/>
          <w:szCs w:val="28"/>
        </w:rPr>
        <w:sectPr w:rsidR="00355C27" w:rsidSect="00355C27">
          <w:pgSz w:w="11906" w:h="16838"/>
          <w:pgMar w:top="1134" w:right="1134" w:bottom="1134" w:left="1134" w:header="709" w:footer="709" w:gutter="0"/>
          <w:cols w:space="708"/>
          <w:docGrid w:linePitch="360"/>
        </w:sectPr>
      </w:pPr>
    </w:p>
    <w:p w:rsidR="00F65824" w:rsidRDefault="001B0814" w:rsidP="001B0814">
      <w:pPr>
        <w:pStyle w:val="formattext"/>
        <w:spacing w:before="0" w:beforeAutospacing="0" w:after="0" w:afterAutospacing="0"/>
        <w:ind w:left="5670"/>
        <w:jc w:val="both"/>
      </w:pPr>
      <w:r w:rsidRPr="00355C27">
        <w:lastRenderedPageBreak/>
        <w:t>«</w:t>
      </w:r>
      <w:r w:rsidRPr="001B0814">
        <w:t>Лениногорск муниципаль районы» муниципаль берәмлеге Баш</w:t>
      </w:r>
      <w:r>
        <w:t>карма комитетының 2021 елның 23</w:t>
      </w:r>
      <w:r w:rsidRPr="001B0814">
        <w:t xml:space="preserve"> ноябрендәге 1090 номерлы карарына кушымта</w:t>
      </w:r>
    </w:p>
    <w:p w:rsidR="00355C27" w:rsidRDefault="00355C27" w:rsidP="00355C27">
      <w:pPr>
        <w:pStyle w:val="formattext"/>
        <w:spacing w:before="0" w:beforeAutospacing="0" w:after="0" w:afterAutospacing="0"/>
        <w:ind w:left="5670"/>
        <w:jc w:val="center"/>
      </w:pPr>
    </w:p>
    <w:p w:rsidR="0063194C" w:rsidRPr="0063194C" w:rsidRDefault="0063194C" w:rsidP="0063194C">
      <w:pPr>
        <w:pStyle w:val="formattext"/>
        <w:spacing w:before="0" w:beforeAutospacing="0" w:after="0" w:afterAutospacing="0"/>
        <w:ind w:left="5103"/>
        <w:jc w:val="both"/>
        <w:rPr>
          <w:sz w:val="28"/>
          <w:szCs w:val="28"/>
        </w:rPr>
      </w:pPr>
    </w:p>
    <w:p w:rsidR="007749C2" w:rsidRDefault="001B0814" w:rsidP="001B0814">
      <w:pPr>
        <w:tabs>
          <w:tab w:val="left" w:pos="6888"/>
        </w:tabs>
        <w:spacing w:after="0" w:line="240" w:lineRule="auto"/>
        <w:jc w:val="center"/>
        <w:rPr>
          <w:rFonts w:ascii="Times New Roman" w:hAnsi="Times New Roman" w:cs="Times New Roman"/>
          <w:sz w:val="28"/>
          <w:szCs w:val="28"/>
          <w:lang w:val="tt-RU" w:eastAsia="ru-RU"/>
        </w:rPr>
      </w:pPr>
      <w:r w:rsidRPr="001B0814">
        <w:rPr>
          <w:rFonts w:ascii="Times New Roman" w:hAnsi="Times New Roman" w:cs="Times New Roman"/>
          <w:sz w:val="28"/>
          <w:szCs w:val="28"/>
          <w:lang w:val="tt-RU" w:eastAsia="ru-RU"/>
        </w:rPr>
        <w:t>Лениногорск муниципаль районы авыл җирлекләренең керем чыга</w:t>
      </w:r>
      <w:r>
        <w:rPr>
          <w:rFonts w:ascii="Times New Roman" w:hAnsi="Times New Roman" w:cs="Times New Roman"/>
          <w:sz w:val="28"/>
          <w:szCs w:val="28"/>
          <w:lang w:val="tt-RU" w:eastAsia="ru-RU"/>
        </w:rPr>
        <w:t>накларының баш администратор</w:t>
      </w:r>
      <w:r w:rsidR="007749C2">
        <w:rPr>
          <w:rFonts w:ascii="Times New Roman" w:hAnsi="Times New Roman" w:cs="Times New Roman"/>
          <w:sz w:val="28"/>
          <w:szCs w:val="28"/>
          <w:lang w:val="tt-RU" w:eastAsia="ru-RU"/>
        </w:rPr>
        <w:t>ы</w:t>
      </w:r>
      <w:r>
        <w:rPr>
          <w:rFonts w:ascii="Times New Roman" w:hAnsi="Times New Roman" w:cs="Times New Roman"/>
          <w:sz w:val="28"/>
          <w:szCs w:val="28"/>
          <w:lang w:val="tt-RU" w:eastAsia="ru-RU"/>
        </w:rPr>
        <w:t xml:space="preserve"> </w:t>
      </w:r>
      <w:r w:rsidRPr="001B0814">
        <w:rPr>
          <w:rFonts w:ascii="Times New Roman" w:hAnsi="Times New Roman" w:cs="Times New Roman"/>
          <w:sz w:val="28"/>
          <w:szCs w:val="28"/>
          <w:lang w:val="tt-RU" w:eastAsia="ru-RU"/>
        </w:rPr>
        <w:t xml:space="preserve">Татарстан Республикасы </w:t>
      </w:r>
    </w:p>
    <w:p w:rsidR="007749C2" w:rsidRDefault="001B0814" w:rsidP="001B0814">
      <w:pPr>
        <w:tabs>
          <w:tab w:val="left" w:pos="6888"/>
        </w:tabs>
        <w:spacing w:after="0" w:line="240" w:lineRule="auto"/>
        <w:jc w:val="center"/>
        <w:rPr>
          <w:rFonts w:ascii="Times New Roman" w:hAnsi="Times New Roman" w:cs="Times New Roman"/>
          <w:sz w:val="28"/>
          <w:szCs w:val="28"/>
          <w:lang w:val="tt-RU" w:eastAsia="ru-RU"/>
        </w:rPr>
      </w:pPr>
      <w:r w:rsidRPr="001B0814">
        <w:rPr>
          <w:rFonts w:ascii="Times New Roman" w:hAnsi="Times New Roman" w:cs="Times New Roman"/>
          <w:sz w:val="28"/>
          <w:szCs w:val="28"/>
          <w:lang w:val="tt-RU" w:eastAsia="ru-RU"/>
        </w:rPr>
        <w:t xml:space="preserve">«Лениногорск муниципаль районы» муниципаль берәмлегенең «Финанс-бюджет палатасы» муниципаль казна учреждениесе һәм </w:t>
      </w:r>
    </w:p>
    <w:p w:rsidR="001B0814" w:rsidRPr="001B0814" w:rsidRDefault="001B0814" w:rsidP="001B0814">
      <w:pPr>
        <w:tabs>
          <w:tab w:val="left" w:pos="6888"/>
        </w:tabs>
        <w:spacing w:after="0" w:line="240" w:lineRule="auto"/>
        <w:jc w:val="center"/>
        <w:rPr>
          <w:rFonts w:ascii="Times New Roman" w:hAnsi="Times New Roman" w:cs="Times New Roman"/>
          <w:sz w:val="28"/>
          <w:szCs w:val="28"/>
          <w:lang w:val="tt-RU" w:eastAsia="ru-RU"/>
        </w:rPr>
      </w:pPr>
      <w:r w:rsidRPr="001B0814">
        <w:rPr>
          <w:rFonts w:ascii="Times New Roman" w:hAnsi="Times New Roman" w:cs="Times New Roman"/>
          <w:sz w:val="28"/>
          <w:szCs w:val="28"/>
          <w:lang w:val="tt-RU" w:eastAsia="ru-RU"/>
        </w:rPr>
        <w:t>Татарстан Республикасы «Лениногорск муниципаль районы» муниципаль берәмлегенең Мөлкәт һәм җир мөнәсәбәтләре палатасы муниципаль казна учреждениесен</w:t>
      </w:r>
      <w:r>
        <w:rPr>
          <w:rFonts w:ascii="Times New Roman" w:hAnsi="Times New Roman" w:cs="Times New Roman"/>
          <w:sz w:val="28"/>
          <w:szCs w:val="28"/>
          <w:lang w:val="tt-RU" w:eastAsia="ru-RU"/>
        </w:rPr>
        <w:t xml:space="preserve">ә </w:t>
      </w:r>
      <w:r w:rsidRPr="001B0814">
        <w:rPr>
          <w:rFonts w:ascii="Times New Roman" w:hAnsi="Times New Roman" w:cs="Times New Roman"/>
          <w:sz w:val="28"/>
          <w:szCs w:val="28"/>
          <w:lang w:val="tt-RU" w:eastAsia="ru-RU"/>
        </w:rPr>
        <w:t xml:space="preserve"> беркетелгән керем чыганаклары исемлеге </w:t>
      </w:r>
    </w:p>
    <w:p w:rsidR="001B0814" w:rsidRDefault="001B0814" w:rsidP="001B0814">
      <w:pPr>
        <w:tabs>
          <w:tab w:val="left" w:pos="6888"/>
        </w:tabs>
        <w:spacing w:after="0" w:line="240" w:lineRule="auto"/>
        <w:jc w:val="center"/>
        <w:rPr>
          <w:rFonts w:ascii="Times New Roman" w:hAnsi="Times New Roman" w:cs="Times New Roman"/>
          <w:sz w:val="28"/>
          <w:szCs w:val="28"/>
          <w:lang w:val="tt-RU" w:eastAsia="ru-RU"/>
        </w:rPr>
      </w:pPr>
    </w:p>
    <w:p w:rsidR="001B0814" w:rsidRDefault="001B0814" w:rsidP="00355C27">
      <w:pPr>
        <w:tabs>
          <w:tab w:val="left" w:pos="6888"/>
        </w:tabs>
        <w:spacing w:after="0" w:line="240" w:lineRule="auto"/>
        <w:jc w:val="center"/>
        <w:rPr>
          <w:rFonts w:ascii="Times New Roman" w:hAnsi="Times New Roman" w:cs="Times New Roman"/>
          <w:sz w:val="28"/>
          <w:szCs w:val="28"/>
          <w:lang w:val="tt-RU" w:eastAsia="ru-RU"/>
        </w:rPr>
      </w:pPr>
    </w:p>
    <w:p w:rsidR="001B0814" w:rsidRDefault="001B0814" w:rsidP="00355C27">
      <w:pPr>
        <w:tabs>
          <w:tab w:val="left" w:pos="6888"/>
        </w:tabs>
        <w:spacing w:after="0" w:line="240" w:lineRule="auto"/>
        <w:jc w:val="center"/>
        <w:rPr>
          <w:rFonts w:ascii="Times New Roman" w:hAnsi="Times New Roman" w:cs="Times New Roman"/>
          <w:sz w:val="28"/>
          <w:szCs w:val="28"/>
          <w:lang w:val="tt-RU" w:eastAsia="ru-RU"/>
        </w:rPr>
      </w:pPr>
    </w:p>
    <w:p w:rsidR="007A11D6" w:rsidRPr="007749C2" w:rsidRDefault="007A11D6">
      <w:pPr>
        <w:tabs>
          <w:tab w:val="left" w:pos="6888"/>
        </w:tabs>
        <w:rPr>
          <w:lang w:val="tt-RU" w:eastAsia="ru-RU"/>
        </w:rPr>
      </w:pPr>
    </w:p>
    <w:tbl>
      <w:tblPr>
        <w:tblStyle w:val="a7"/>
        <w:tblW w:w="9606" w:type="dxa"/>
        <w:tblLook w:val="04A0" w:firstRow="1" w:lastRow="0" w:firstColumn="1" w:lastColumn="0" w:noHBand="0" w:noVBand="1"/>
      </w:tblPr>
      <w:tblGrid>
        <w:gridCol w:w="1101"/>
        <w:gridCol w:w="3260"/>
        <w:gridCol w:w="5245"/>
      </w:tblGrid>
      <w:tr w:rsidR="007A11D6" w:rsidRPr="00355C27" w:rsidTr="00355C27">
        <w:trPr>
          <w:tblHeader/>
        </w:trPr>
        <w:tc>
          <w:tcPr>
            <w:tcW w:w="1101" w:type="dxa"/>
          </w:tcPr>
          <w:p w:rsidR="007A11D6" w:rsidRPr="001B0814" w:rsidRDefault="001B0814" w:rsidP="00355C27">
            <w:pPr>
              <w:tabs>
                <w:tab w:val="left" w:pos="6888"/>
              </w:tabs>
              <w:jc w:val="center"/>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Бүлек коды</w:t>
            </w:r>
          </w:p>
        </w:tc>
        <w:tc>
          <w:tcPr>
            <w:tcW w:w="3260" w:type="dxa"/>
          </w:tcPr>
          <w:p w:rsidR="007A11D6" w:rsidRPr="00355C27" w:rsidRDefault="001B0814" w:rsidP="00355C27">
            <w:pPr>
              <w:tabs>
                <w:tab w:val="left" w:pos="6888"/>
              </w:tabs>
              <w:jc w:val="center"/>
              <w:rPr>
                <w:rFonts w:ascii="Times New Roman" w:hAnsi="Times New Roman" w:cs="Times New Roman"/>
                <w:sz w:val="28"/>
                <w:szCs w:val="28"/>
                <w:lang w:eastAsia="ru-RU"/>
              </w:rPr>
            </w:pPr>
            <w:r w:rsidRPr="001B0814">
              <w:rPr>
                <w:rFonts w:ascii="Times New Roman" w:hAnsi="Times New Roman" w:cs="Times New Roman"/>
                <w:sz w:val="28"/>
                <w:szCs w:val="28"/>
                <w:lang w:eastAsia="ru-RU"/>
              </w:rPr>
              <w:t>Бюджет классификациясе коды</w:t>
            </w:r>
          </w:p>
        </w:tc>
        <w:tc>
          <w:tcPr>
            <w:tcW w:w="5245" w:type="dxa"/>
          </w:tcPr>
          <w:p w:rsidR="007A11D6" w:rsidRPr="00355C27" w:rsidRDefault="001B0814" w:rsidP="00355C27">
            <w:pPr>
              <w:tabs>
                <w:tab w:val="left" w:pos="6888"/>
              </w:tabs>
              <w:jc w:val="center"/>
              <w:rPr>
                <w:rFonts w:ascii="Times New Roman" w:hAnsi="Times New Roman" w:cs="Times New Roman"/>
                <w:sz w:val="28"/>
                <w:szCs w:val="28"/>
                <w:lang w:eastAsia="ru-RU"/>
              </w:rPr>
            </w:pPr>
            <w:r>
              <w:rPr>
                <w:rFonts w:ascii="Times New Roman" w:hAnsi="Times New Roman" w:cs="Times New Roman"/>
                <w:sz w:val="28"/>
                <w:szCs w:val="28"/>
                <w:lang w:eastAsia="ru-RU"/>
              </w:rPr>
              <w:t>Төркемнәрнең, төркемчәлә</w:t>
            </w:r>
            <w:r w:rsidRPr="001B0814">
              <w:rPr>
                <w:rFonts w:ascii="Times New Roman" w:hAnsi="Times New Roman" w:cs="Times New Roman"/>
                <w:sz w:val="28"/>
                <w:szCs w:val="28"/>
                <w:lang w:eastAsia="ru-RU"/>
              </w:rPr>
              <w:t>рнең, статьяларның һәм керемнәрнең ярдәмче статьяларының исеме</w:t>
            </w:r>
          </w:p>
        </w:tc>
      </w:tr>
      <w:tr w:rsidR="0025387B" w:rsidRPr="00355C27" w:rsidTr="00355C27">
        <w:tc>
          <w:tcPr>
            <w:tcW w:w="1101" w:type="dxa"/>
          </w:tcPr>
          <w:p w:rsidR="0025387B" w:rsidRPr="00355C27" w:rsidRDefault="00F65824" w:rsidP="00F65824">
            <w:pPr>
              <w:tabs>
                <w:tab w:val="left" w:pos="6888"/>
              </w:tabs>
              <w:jc w:val="center"/>
              <w:rPr>
                <w:rFonts w:ascii="Times New Roman" w:hAnsi="Times New Roman" w:cs="Times New Roman"/>
                <w:b/>
                <w:sz w:val="28"/>
                <w:szCs w:val="28"/>
                <w:lang w:eastAsia="ru-RU"/>
              </w:rPr>
            </w:pPr>
            <w:r w:rsidRPr="00355C27">
              <w:rPr>
                <w:rFonts w:ascii="Times New Roman" w:hAnsi="Times New Roman" w:cs="Times New Roman"/>
                <w:b/>
                <w:sz w:val="28"/>
                <w:szCs w:val="28"/>
                <w:lang w:eastAsia="ru-RU"/>
              </w:rPr>
              <w:t>926</w:t>
            </w:r>
          </w:p>
        </w:tc>
        <w:tc>
          <w:tcPr>
            <w:tcW w:w="8505" w:type="dxa"/>
            <w:gridSpan w:val="2"/>
          </w:tcPr>
          <w:p w:rsidR="0025387B" w:rsidRPr="001B0814" w:rsidRDefault="001B0814" w:rsidP="006941BC">
            <w:pPr>
              <w:tabs>
                <w:tab w:val="left" w:pos="6888"/>
              </w:tabs>
              <w:jc w:val="center"/>
              <w:rPr>
                <w:rFonts w:ascii="Times New Roman" w:hAnsi="Times New Roman" w:cs="Times New Roman"/>
                <w:b/>
                <w:sz w:val="28"/>
                <w:szCs w:val="28"/>
                <w:lang w:eastAsia="ru-RU"/>
              </w:rPr>
            </w:pPr>
            <w:r w:rsidRPr="001B0814">
              <w:rPr>
                <w:rFonts w:ascii="Times New Roman" w:hAnsi="Times New Roman" w:cs="Times New Roman"/>
                <w:b/>
                <w:sz w:val="28"/>
                <w:szCs w:val="28"/>
                <w:lang w:val="tt-RU" w:eastAsia="ru-RU"/>
              </w:rPr>
              <w:t>Татарстан Республикасы «Лениногорск муниципаль районы» муниципаль берәмлегенең «Финанс-бюджет палатасы» муниципаль казна учреждениесе</w:t>
            </w:r>
          </w:p>
        </w:tc>
      </w:tr>
      <w:tr w:rsidR="007A11D6" w:rsidRPr="00355C27" w:rsidTr="00355C27">
        <w:tc>
          <w:tcPr>
            <w:tcW w:w="1101" w:type="dxa"/>
          </w:tcPr>
          <w:p w:rsidR="007A11D6" w:rsidRPr="00355C27" w:rsidRDefault="007A11D6" w:rsidP="00683167">
            <w:pPr>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7A11D6" w:rsidRPr="00355C27" w:rsidRDefault="007A11D6" w:rsidP="00683167">
            <w:pPr>
              <w:jc w:val="center"/>
              <w:rPr>
                <w:rFonts w:ascii="Times New Roman" w:hAnsi="Times New Roman" w:cs="Times New Roman"/>
                <w:sz w:val="28"/>
                <w:szCs w:val="28"/>
              </w:rPr>
            </w:pPr>
            <w:r w:rsidRPr="00355C27">
              <w:rPr>
                <w:rFonts w:ascii="Times New Roman" w:hAnsi="Times New Roman" w:cs="Times New Roman"/>
                <w:sz w:val="28"/>
                <w:szCs w:val="28"/>
              </w:rPr>
              <w:t>1 08 04020 01 1000 110</w:t>
            </w:r>
          </w:p>
        </w:tc>
        <w:tc>
          <w:tcPr>
            <w:tcW w:w="5245" w:type="dxa"/>
            <w:vAlign w:val="bottom"/>
          </w:tcPr>
          <w:p w:rsidR="007A11D6" w:rsidRDefault="001B0814" w:rsidP="00355C27">
            <w:pPr>
              <w:jc w:val="both"/>
              <w:rPr>
                <w:rFonts w:ascii="Times New Roman" w:hAnsi="Times New Roman" w:cs="Times New Roman"/>
                <w:sz w:val="28"/>
                <w:szCs w:val="28"/>
              </w:rPr>
            </w:pPr>
            <w:r w:rsidRPr="001B0814">
              <w:rPr>
                <w:rFonts w:ascii="Times New Roman" w:hAnsi="Times New Roman" w:cs="Times New Roman"/>
                <w:sz w:val="28"/>
                <w:szCs w:val="28"/>
              </w:rPr>
              <w:t xml:space="preserve">Җирле үзидарә органнарының нотариаль гамәлләр кылуга Россия Федерациясе закон актлары нигезендә вәкаләтле вазыйфаи затлары тарафыннан нотариаль гамәлләр кылган өчен дәүләт пошлинасы (тиешле түләү (яңадан исәпләү, недоимка һәм бурыч </w:t>
            </w:r>
            <w:proofErr w:type="gramStart"/>
            <w:r w:rsidRPr="001B0814">
              <w:rPr>
                <w:rFonts w:ascii="Times New Roman" w:hAnsi="Times New Roman" w:cs="Times New Roman"/>
                <w:sz w:val="28"/>
                <w:szCs w:val="28"/>
              </w:rPr>
              <w:t>суммасы,шул</w:t>
            </w:r>
            <w:proofErr w:type="gramEnd"/>
            <w:r w:rsidRPr="001B0814">
              <w:rPr>
                <w:rFonts w:ascii="Times New Roman" w:hAnsi="Times New Roman" w:cs="Times New Roman"/>
                <w:sz w:val="28"/>
                <w:szCs w:val="28"/>
              </w:rPr>
              <w:t xml:space="preserve"> исәптән гамәлдән чыгарылган)</w:t>
            </w:r>
          </w:p>
          <w:p w:rsidR="001B0814" w:rsidRPr="00355C27" w:rsidRDefault="001B0814" w:rsidP="00355C27">
            <w:pPr>
              <w:jc w:val="both"/>
              <w:rPr>
                <w:rFonts w:ascii="Times New Roman" w:hAnsi="Times New Roman" w:cs="Times New Roman"/>
                <w:sz w:val="28"/>
                <w:szCs w:val="28"/>
              </w:rPr>
            </w:pPr>
          </w:p>
        </w:tc>
      </w:tr>
      <w:tr w:rsidR="00D425DD" w:rsidRPr="00355C27" w:rsidTr="00355C27">
        <w:tc>
          <w:tcPr>
            <w:tcW w:w="1101" w:type="dxa"/>
          </w:tcPr>
          <w:p w:rsidR="00D425DD" w:rsidRPr="00355C27" w:rsidRDefault="00D425DD" w:rsidP="00683167">
            <w:pPr>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D425DD" w:rsidRPr="00355C27" w:rsidRDefault="00D425DD" w:rsidP="00683167">
            <w:pPr>
              <w:jc w:val="center"/>
              <w:rPr>
                <w:rFonts w:ascii="Times New Roman" w:hAnsi="Times New Roman" w:cs="Times New Roman"/>
                <w:sz w:val="28"/>
                <w:szCs w:val="28"/>
              </w:rPr>
            </w:pPr>
            <w:r w:rsidRPr="00355C27">
              <w:rPr>
                <w:rFonts w:ascii="Times New Roman" w:hAnsi="Times New Roman" w:cs="Times New Roman"/>
                <w:sz w:val="28"/>
                <w:szCs w:val="28"/>
              </w:rPr>
              <w:t>1 08 04020 01 4000 110</w:t>
            </w:r>
          </w:p>
        </w:tc>
        <w:tc>
          <w:tcPr>
            <w:tcW w:w="5245" w:type="dxa"/>
          </w:tcPr>
          <w:p w:rsidR="00D425DD" w:rsidRDefault="001B0814" w:rsidP="00355C27">
            <w:pPr>
              <w:jc w:val="both"/>
              <w:rPr>
                <w:rFonts w:ascii="Times New Roman" w:hAnsi="Times New Roman" w:cs="Times New Roman"/>
                <w:sz w:val="28"/>
                <w:szCs w:val="28"/>
              </w:rPr>
            </w:pPr>
            <w:r w:rsidRPr="001B0814">
              <w:rPr>
                <w:rFonts w:ascii="Times New Roman" w:hAnsi="Times New Roman" w:cs="Times New Roman"/>
                <w:sz w:val="28"/>
                <w:szCs w:val="28"/>
              </w:rPr>
              <w:t>Җирле үзидарә органнарының Россия Федерациясе закон актлары нигезендә нотариаль гамәлләр кылуга вәкаләтле вазыйфаи затлары тарафыннан нотариаль гамәлләр кылган өчен дәүләт пошлинасы (башка керемнәр)</w:t>
            </w:r>
          </w:p>
          <w:p w:rsidR="001B0814" w:rsidRPr="00355C27" w:rsidRDefault="001B0814" w:rsidP="00355C27">
            <w:pPr>
              <w:jc w:val="both"/>
              <w:rPr>
                <w:rFonts w:ascii="Times New Roman" w:hAnsi="Times New Roman" w:cs="Times New Roman"/>
                <w:sz w:val="28"/>
                <w:szCs w:val="28"/>
              </w:rPr>
            </w:pPr>
          </w:p>
        </w:tc>
      </w:tr>
      <w:tr w:rsidR="00D425DD" w:rsidRPr="00355C27" w:rsidTr="00355C27">
        <w:tc>
          <w:tcPr>
            <w:tcW w:w="1101" w:type="dxa"/>
          </w:tcPr>
          <w:p w:rsidR="00D425DD" w:rsidRPr="00355C27" w:rsidRDefault="00D425DD"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D425DD" w:rsidRPr="00355C27" w:rsidRDefault="00D425DD"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1 13 02065 10 0000 130</w:t>
            </w:r>
          </w:p>
        </w:tc>
        <w:tc>
          <w:tcPr>
            <w:tcW w:w="5245" w:type="dxa"/>
            <w:vAlign w:val="bottom"/>
          </w:tcPr>
          <w:p w:rsidR="00D425DD" w:rsidRPr="00355C27" w:rsidRDefault="001B0814" w:rsidP="00355C27">
            <w:pPr>
              <w:jc w:val="both"/>
              <w:rPr>
                <w:rFonts w:ascii="Times New Roman" w:hAnsi="Times New Roman" w:cs="Times New Roman"/>
                <w:sz w:val="28"/>
                <w:szCs w:val="28"/>
              </w:rPr>
            </w:pPr>
            <w:r w:rsidRPr="001B0814">
              <w:rPr>
                <w:rFonts w:ascii="Times New Roman" w:hAnsi="Times New Roman" w:cs="Times New Roman"/>
                <w:sz w:val="28"/>
                <w:szCs w:val="28"/>
              </w:rPr>
              <w:t>Авыл җирлекләре мөлкәтен эксплуатацияләүгә бәйле чыгымнарны каплау тәртибендә керә торган керемнәр</w:t>
            </w:r>
          </w:p>
        </w:tc>
      </w:tr>
      <w:tr w:rsidR="00D425DD" w:rsidRPr="00355C27" w:rsidTr="00355C27">
        <w:tc>
          <w:tcPr>
            <w:tcW w:w="1101" w:type="dxa"/>
          </w:tcPr>
          <w:p w:rsidR="00D425DD" w:rsidRPr="00355C27" w:rsidRDefault="00D425DD" w:rsidP="00683167">
            <w:pPr>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D425DD" w:rsidRPr="00355C27" w:rsidRDefault="00D425DD" w:rsidP="00683167">
            <w:pPr>
              <w:jc w:val="center"/>
              <w:rPr>
                <w:rFonts w:ascii="Times New Roman" w:hAnsi="Times New Roman" w:cs="Times New Roman"/>
                <w:sz w:val="28"/>
                <w:szCs w:val="28"/>
              </w:rPr>
            </w:pPr>
            <w:r w:rsidRPr="00355C27">
              <w:rPr>
                <w:rFonts w:ascii="Times New Roman" w:hAnsi="Times New Roman" w:cs="Times New Roman"/>
                <w:sz w:val="28"/>
                <w:szCs w:val="28"/>
              </w:rPr>
              <w:t>1 13 02065 13 0000 130</w:t>
            </w:r>
          </w:p>
        </w:tc>
        <w:tc>
          <w:tcPr>
            <w:tcW w:w="5245" w:type="dxa"/>
            <w:vAlign w:val="bottom"/>
          </w:tcPr>
          <w:p w:rsidR="00D425DD" w:rsidRPr="00355C27" w:rsidRDefault="001B0814" w:rsidP="001B0814">
            <w:pPr>
              <w:jc w:val="both"/>
              <w:rPr>
                <w:rFonts w:ascii="Times New Roman" w:hAnsi="Times New Roman" w:cs="Times New Roman"/>
                <w:sz w:val="28"/>
                <w:szCs w:val="28"/>
              </w:rPr>
            </w:pPr>
            <w:r>
              <w:rPr>
                <w:rFonts w:ascii="Times New Roman" w:hAnsi="Times New Roman" w:cs="Times New Roman"/>
                <w:sz w:val="28"/>
                <w:szCs w:val="28"/>
                <w:lang w:val="tt-RU"/>
              </w:rPr>
              <w:t>Шәһәр</w:t>
            </w:r>
            <w:r w:rsidRPr="001B0814">
              <w:rPr>
                <w:rFonts w:ascii="Times New Roman" w:hAnsi="Times New Roman" w:cs="Times New Roman"/>
                <w:sz w:val="28"/>
                <w:szCs w:val="28"/>
              </w:rPr>
              <w:t xml:space="preserve"> җирлекләре мөлкәтен эксплуатацияләүгә бәйле чыгымнарны </w:t>
            </w:r>
            <w:r w:rsidRPr="001B0814">
              <w:rPr>
                <w:rFonts w:ascii="Times New Roman" w:hAnsi="Times New Roman" w:cs="Times New Roman"/>
                <w:sz w:val="28"/>
                <w:szCs w:val="28"/>
              </w:rPr>
              <w:lastRenderedPageBreak/>
              <w:t>каплау тәртибендә керә торган керемнәр</w:t>
            </w:r>
          </w:p>
        </w:tc>
      </w:tr>
      <w:tr w:rsidR="00D425DD" w:rsidRPr="00355C27" w:rsidTr="00355C27">
        <w:tc>
          <w:tcPr>
            <w:tcW w:w="1101" w:type="dxa"/>
          </w:tcPr>
          <w:p w:rsidR="00D425DD" w:rsidRPr="00355C27" w:rsidRDefault="00D425DD"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lastRenderedPageBreak/>
              <w:t>926</w:t>
            </w:r>
          </w:p>
        </w:tc>
        <w:tc>
          <w:tcPr>
            <w:tcW w:w="3260" w:type="dxa"/>
          </w:tcPr>
          <w:p w:rsidR="00D425DD" w:rsidRPr="00355C27" w:rsidRDefault="00D425DD"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1 13 02995 10 0000 130</w:t>
            </w:r>
          </w:p>
        </w:tc>
        <w:tc>
          <w:tcPr>
            <w:tcW w:w="5245" w:type="dxa"/>
            <w:vAlign w:val="bottom"/>
          </w:tcPr>
          <w:p w:rsidR="00D425DD" w:rsidRPr="00355C27" w:rsidRDefault="001B0814" w:rsidP="00355C27">
            <w:pPr>
              <w:jc w:val="both"/>
              <w:rPr>
                <w:rFonts w:ascii="Times New Roman" w:hAnsi="Times New Roman" w:cs="Times New Roman"/>
                <w:sz w:val="28"/>
                <w:szCs w:val="28"/>
              </w:rPr>
            </w:pPr>
            <w:r w:rsidRPr="001B0814">
              <w:rPr>
                <w:rFonts w:ascii="Times New Roman" w:hAnsi="Times New Roman" w:cs="Times New Roman"/>
                <w:sz w:val="28"/>
                <w:szCs w:val="28"/>
              </w:rPr>
              <w:t>Авыл җирлекләре бюджетларының чыгымнарын компенсацияләүдән башка керемнәр</w:t>
            </w:r>
          </w:p>
        </w:tc>
      </w:tr>
      <w:tr w:rsidR="00D425DD" w:rsidRPr="00355C27" w:rsidTr="00355C27">
        <w:tc>
          <w:tcPr>
            <w:tcW w:w="1101" w:type="dxa"/>
          </w:tcPr>
          <w:p w:rsidR="00D425DD" w:rsidRPr="00355C27" w:rsidRDefault="00D425DD" w:rsidP="00683167">
            <w:pPr>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D425DD" w:rsidRPr="00355C27" w:rsidRDefault="00D425DD" w:rsidP="00683167">
            <w:pPr>
              <w:jc w:val="center"/>
              <w:rPr>
                <w:rFonts w:ascii="Times New Roman" w:hAnsi="Times New Roman" w:cs="Times New Roman"/>
                <w:sz w:val="28"/>
                <w:szCs w:val="28"/>
              </w:rPr>
            </w:pPr>
            <w:r w:rsidRPr="00355C27">
              <w:rPr>
                <w:rFonts w:ascii="Times New Roman" w:hAnsi="Times New Roman" w:cs="Times New Roman"/>
                <w:sz w:val="28"/>
                <w:szCs w:val="28"/>
              </w:rPr>
              <w:t>1 13 02995 13 0000 130</w:t>
            </w:r>
          </w:p>
        </w:tc>
        <w:tc>
          <w:tcPr>
            <w:tcW w:w="5245" w:type="dxa"/>
            <w:vAlign w:val="bottom"/>
          </w:tcPr>
          <w:p w:rsidR="00D425DD" w:rsidRPr="00355C27" w:rsidRDefault="001B0814" w:rsidP="00355C27">
            <w:pPr>
              <w:jc w:val="both"/>
              <w:rPr>
                <w:rFonts w:ascii="Times New Roman" w:hAnsi="Times New Roman" w:cs="Times New Roman"/>
                <w:sz w:val="28"/>
                <w:szCs w:val="28"/>
              </w:rPr>
            </w:pPr>
            <w:r>
              <w:rPr>
                <w:rFonts w:ascii="Times New Roman" w:hAnsi="Times New Roman" w:cs="Times New Roman"/>
                <w:sz w:val="28"/>
                <w:szCs w:val="28"/>
                <w:lang w:val="tt-RU"/>
              </w:rPr>
              <w:t>Шәһәр</w:t>
            </w:r>
            <w:r w:rsidRPr="001B0814">
              <w:rPr>
                <w:rFonts w:ascii="Times New Roman" w:hAnsi="Times New Roman" w:cs="Times New Roman"/>
                <w:sz w:val="28"/>
                <w:szCs w:val="28"/>
              </w:rPr>
              <w:t xml:space="preserve"> җирлекләре бюджетларының чыгымнарын компенсацияләүдән башка керемнәр</w:t>
            </w:r>
          </w:p>
        </w:tc>
      </w:tr>
      <w:tr w:rsidR="00D425DD" w:rsidRPr="00355C27" w:rsidTr="00355C27">
        <w:tc>
          <w:tcPr>
            <w:tcW w:w="1101" w:type="dxa"/>
          </w:tcPr>
          <w:p w:rsidR="00D425DD" w:rsidRPr="001B0814" w:rsidRDefault="001B0814" w:rsidP="00683167">
            <w:pPr>
              <w:jc w:val="center"/>
              <w:rPr>
                <w:rFonts w:ascii="Times New Roman" w:hAnsi="Times New Roman" w:cs="Times New Roman"/>
                <w:sz w:val="28"/>
                <w:szCs w:val="28"/>
                <w:lang w:val="tt-RU"/>
              </w:rPr>
            </w:pPr>
            <w:r>
              <w:rPr>
                <w:rFonts w:ascii="Times New Roman" w:hAnsi="Times New Roman" w:cs="Times New Roman"/>
                <w:sz w:val="28"/>
                <w:szCs w:val="28"/>
                <w:lang w:val="tt-RU"/>
              </w:rPr>
              <w:t>әр</w:t>
            </w:r>
          </w:p>
        </w:tc>
        <w:tc>
          <w:tcPr>
            <w:tcW w:w="3260" w:type="dxa"/>
          </w:tcPr>
          <w:p w:rsidR="00D425DD" w:rsidRPr="00355C27" w:rsidRDefault="00D425DD" w:rsidP="00683167">
            <w:pPr>
              <w:jc w:val="center"/>
              <w:rPr>
                <w:rFonts w:ascii="Times New Roman" w:hAnsi="Times New Roman" w:cs="Times New Roman"/>
                <w:sz w:val="28"/>
                <w:szCs w:val="28"/>
              </w:rPr>
            </w:pPr>
            <w:r w:rsidRPr="00355C27">
              <w:rPr>
                <w:rFonts w:ascii="Times New Roman" w:hAnsi="Times New Roman" w:cs="Times New Roman"/>
                <w:sz w:val="28"/>
                <w:szCs w:val="28"/>
              </w:rPr>
              <w:t>116 02020 02 0000 140</w:t>
            </w:r>
          </w:p>
        </w:tc>
        <w:tc>
          <w:tcPr>
            <w:tcW w:w="5245" w:type="dxa"/>
          </w:tcPr>
          <w:p w:rsidR="00D425DD" w:rsidRPr="00355C27" w:rsidRDefault="001B0814" w:rsidP="00355C27">
            <w:pPr>
              <w:jc w:val="both"/>
              <w:rPr>
                <w:rFonts w:ascii="Times New Roman" w:hAnsi="Times New Roman" w:cs="Times New Roman"/>
                <w:sz w:val="28"/>
                <w:szCs w:val="28"/>
              </w:rPr>
            </w:pPr>
            <w:r w:rsidRPr="001B0814">
              <w:rPr>
                <w:rFonts w:ascii="Times New Roman" w:hAnsi="Times New Roman" w:cs="Times New Roman"/>
                <w:sz w:val="28"/>
                <w:szCs w:val="28"/>
              </w:rPr>
              <w:t>Муниципаль хокукый актларны бозган өчен административ хокук бозулар турында Россия Федерациясе субъектлары законнарында билгеләнгән административ штрафлар</w:t>
            </w:r>
          </w:p>
        </w:tc>
      </w:tr>
      <w:tr w:rsidR="00B5049F" w:rsidRPr="00355C27" w:rsidTr="00355C27">
        <w:tc>
          <w:tcPr>
            <w:tcW w:w="1101" w:type="dxa"/>
          </w:tcPr>
          <w:p w:rsidR="00B5049F" w:rsidRPr="00355C27" w:rsidRDefault="00B5049F"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B5049F" w:rsidRPr="00355C27" w:rsidRDefault="00B5049F"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1 16 07090 10 0000 140</w:t>
            </w:r>
          </w:p>
        </w:tc>
        <w:tc>
          <w:tcPr>
            <w:tcW w:w="5245" w:type="dxa"/>
          </w:tcPr>
          <w:p w:rsidR="00B5049F" w:rsidRPr="00355C27" w:rsidRDefault="001B0814" w:rsidP="00355C2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both"/>
              <w:rPr>
                <w:rFonts w:ascii="Times New Roman" w:hAnsi="Times New Roman" w:cs="Times New Roman"/>
                <w:sz w:val="28"/>
                <w:szCs w:val="28"/>
              </w:rPr>
            </w:pPr>
            <w:r w:rsidRPr="001B0814">
              <w:rPr>
                <w:rFonts w:ascii="Times New Roman" w:hAnsi="Times New Roman" w:cs="Times New Roman"/>
                <w:sz w:val="28"/>
                <w:szCs w:val="28"/>
              </w:rPr>
              <w:t>Авыл җирлегенең муниципаль органы, муниципаль казна учреждениесе алдында бурычларны үтәмәгән яисә тиешенчә үтәмәгән очракта закон яисә шартнамә нигезендә түләнгән башка штрафлар, неустойкалар, пенялар)</w:t>
            </w:r>
          </w:p>
        </w:tc>
      </w:tr>
      <w:tr w:rsidR="00B5049F" w:rsidRPr="00355C27" w:rsidTr="00355C27">
        <w:tc>
          <w:tcPr>
            <w:tcW w:w="1101" w:type="dxa"/>
          </w:tcPr>
          <w:p w:rsidR="00B5049F" w:rsidRPr="00355C27" w:rsidRDefault="00B5049F" w:rsidP="00683167">
            <w:pPr>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B5049F" w:rsidRPr="00355C27" w:rsidRDefault="00B5049F" w:rsidP="00683167">
            <w:pPr>
              <w:jc w:val="center"/>
              <w:rPr>
                <w:rFonts w:ascii="Times New Roman" w:hAnsi="Times New Roman" w:cs="Times New Roman"/>
                <w:sz w:val="28"/>
                <w:szCs w:val="28"/>
              </w:rPr>
            </w:pPr>
            <w:r w:rsidRPr="00355C27">
              <w:rPr>
                <w:rFonts w:ascii="Times New Roman" w:hAnsi="Times New Roman" w:cs="Times New Roman"/>
                <w:sz w:val="28"/>
                <w:szCs w:val="28"/>
              </w:rPr>
              <w:t>1 16 07090 13 0000 140</w:t>
            </w:r>
          </w:p>
        </w:tc>
        <w:tc>
          <w:tcPr>
            <w:tcW w:w="5245" w:type="dxa"/>
          </w:tcPr>
          <w:p w:rsidR="00B5049F" w:rsidRPr="00355C27" w:rsidRDefault="0082001D" w:rsidP="00355C27">
            <w:pPr>
              <w:jc w:val="both"/>
              <w:rPr>
                <w:rFonts w:ascii="Times New Roman" w:hAnsi="Times New Roman" w:cs="Times New Roman"/>
                <w:sz w:val="28"/>
                <w:szCs w:val="28"/>
              </w:rPr>
            </w:pPr>
            <w:r>
              <w:rPr>
                <w:rFonts w:ascii="Times New Roman" w:hAnsi="Times New Roman" w:cs="Times New Roman"/>
                <w:sz w:val="28"/>
                <w:szCs w:val="28"/>
                <w:lang w:val="tt-RU"/>
              </w:rPr>
              <w:t>Шәһәр</w:t>
            </w:r>
            <w:r w:rsidRPr="0082001D">
              <w:rPr>
                <w:rFonts w:ascii="Times New Roman" w:hAnsi="Times New Roman" w:cs="Times New Roman"/>
                <w:sz w:val="28"/>
                <w:szCs w:val="28"/>
              </w:rPr>
              <w:t xml:space="preserve"> җирлегенең муниципаль органы, муниципаль казна учреждениесе алдында бурычларны үтәмәгән яисә тиешенчә үтәмәгән очракта закон яисә шартнамә нигезендә түләнгән башка штрафлар, неустойкалар, пенялар)</w:t>
            </w:r>
          </w:p>
        </w:tc>
      </w:tr>
      <w:tr w:rsidR="00B5049F" w:rsidRPr="00355C27" w:rsidTr="00355C27">
        <w:tc>
          <w:tcPr>
            <w:tcW w:w="1101" w:type="dxa"/>
          </w:tcPr>
          <w:p w:rsidR="00B5049F" w:rsidRPr="00355C27" w:rsidRDefault="00B5049F"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B5049F" w:rsidRPr="00355C27" w:rsidRDefault="00B5049F"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1 16 10100 10 0000 140</w:t>
            </w:r>
          </w:p>
        </w:tc>
        <w:tc>
          <w:tcPr>
            <w:tcW w:w="5245" w:type="dxa"/>
          </w:tcPr>
          <w:p w:rsidR="00B5049F" w:rsidRPr="00355C27" w:rsidRDefault="0082001D" w:rsidP="00355C2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both"/>
              <w:rPr>
                <w:rFonts w:ascii="Times New Roman" w:hAnsi="Times New Roman" w:cs="Times New Roman"/>
                <w:sz w:val="28"/>
                <w:szCs w:val="28"/>
              </w:rPr>
            </w:pPr>
            <w:r w:rsidRPr="0082001D">
              <w:rPr>
                <w:rFonts w:ascii="Times New Roman" w:hAnsi="Times New Roman" w:cs="Times New Roman"/>
                <w:sz w:val="28"/>
                <w:szCs w:val="28"/>
              </w:rPr>
              <w:t>Бюджет акчаларыннан законсыз яисә максатчан файдаланмау нәтиҗәсендә китерелгән зыянны каплауга салына торган акчалата түләтүләр (авыл җирлекләре бюджетлары өлешендә)</w:t>
            </w:r>
          </w:p>
        </w:tc>
      </w:tr>
      <w:tr w:rsidR="00B5049F" w:rsidRPr="00355C27" w:rsidTr="00355C27">
        <w:tc>
          <w:tcPr>
            <w:tcW w:w="1101" w:type="dxa"/>
          </w:tcPr>
          <w:p w:rsidR="00B5049F" w:rsidRPr="00355C27" w:rsidRDefault="00B5049F" w:rsidP="00683167">
            <w:pPr>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B5049F" w:rsidRPr="00355C27" w:rsidRDefault="00B5049F" w:rsidP="00683167">
            <w:pPr>
              <w:jc w:val="center"/>
              <w:rPr>
                <w:rFonts w:ascii="Times New Roman" w:hAnsi="Times New Roman" w:cs="Times New Roman"/>
                <w:sz w:val="28"/>
                <w:szCs w:val="28"/>
              </w:rPr>
            </w:pPr>
            <w:r w:rsidRPr="00355C27">
              <w:rPr>
                <w:rFonts w:ascii="Times New Roman" w:hAnsi="Times New Roman" w:cs="Times New Roman"/>
                <w:sz w:val="28"/>
                <w:szCs w:val="28"/>
              </w:rPr>
              <w:t>1 16 10100 13 0000 140</w:t>
            </w:r>
          </w:p>
        </w:tc>
        <w:tc>
          <w:tcPr>
            <w:tcW w:w="5245" w:type="dxa"/>
          </w:tcPr>
          <w:p w:rsidR="00B5049F" w:rsidRPr="00355C27" w:rsidRDefault="0082001D" w:rsidP="0082001D">
            <w:pPr>
              <w:jc w:val="both"/>
              <w:rPr>
                <w:rFonts w:ascii="Times New Roman" w:hAnsi="Times New Roman" w:cs="Times New Roman"/>
                <w:sz w:val="28"/>
                <w:szCs w:val="28"/>
              </w:rPr>
            </w:pPr>
            <w:r w:rsidRPr="0082001D">
              <w:rPr>
                <w:rFonts w:ascii="Times New Roman" w:hAnsi="Times New Roman" w:cs="Times New Roman"/>
                <w:sz w:val="28"/>
                <w:szCs w:val="28"/>
              </w:rPr>
              <w:t>Бюджет акчаларыннан законсыз яисә максатчан файдаланмау нәтиҗәсендә китерелгән зыянны каплауга салына торган акчалата түләтүләр (</w:t>
            </w:r>
            <w:r>
              <w:rPr>
                <w:rFonts w:ascii="Times New Roman" w:hAnsi="Times New Roman" w:cs="Times New Roman"/>
                <w:sz w:val="28"/>
                <w:szCs w:val="28"/>
                <w:lang w:val="tt-RU"/>
              </w:rPr>
              <w:t>шәһәр</w:t>
            </w:r>
            <w:r w:rsidRPr="0082001D">
              <w:rPr>
                <w:rFonts w:ascii="Times New Roman" w:hAnsi="Times New Roman" w:cs="Times New Roman"/>
                <w:sz w:val="28"/>
                <w:szCs w:val="28"/>
              </w:rPr>
              <w:t xml:space="preserve"> җирлекләре бюджетлары өлешендә)</w:t>
            </w:r>
          </w:p>
        </w:tc>
      </w:tr>
      <w:tr w:rsidR="00B5049F" w:rsidRPr="00355C27" w:rsidTr="00355C27">
        <w:tc>
          <w:tcPr>
            <w:tcW w:w="1101" w:type="dxa"/>
          </w:tcPr>
          <w:p w:rsidR="00B5049F" w:rsidRPr="00355C27" w:rsidRDefault="00B5049F" w:rsidP="00683167">
            <w:pPr>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B5049F" w:rsidRPr="00355C27" w:rsidRDefault="00B5049F" w:rsidP="00683167">
            <w:pPr>
              <w:jc w:val="center"/>
              <w:rPr>
                <w:rFonts w:ascii="Times New Roman" w:hAnsi="Times New Roman" w:cs="Times New Roman"/>
                <w:sz w:val="28"/>
                <w:szCs w:val="28"/>
              </w:rPr>
            </w:pPr>
            <w:r w:rsidRPr="00355C27">
              <w:rPr>
                <w:rFonts w:ascii="Times New Roman" w:hAnsi="Times New Roman" w:cs="Times New Roman"/>
                <w:sz w:val="28"/>
                <w:szCs w:val="28"/>
              </w:rPr>
              <w:t>1 16 10031 13 0000 140</w:t>
            </w:r>
          </w:p>
        </w:tc>
        <w:tc>
          <w:tcPr>
            <w:tcW w:w="5245" w:type="dxa"/>
          </w:tcPr>
          <w:p w:rsidR="00B5049F" w:rsidRPr="00355C27" w:rsidRDefault="0082001D" w:rsidP="00355C27">
            <w:pPr>
              <w:jc w:val="both"/>
              <w:rPr>
                <w:rFonts w:ascii="Times New Roman" w:hAnsi="Times New Roman" w:cs="Times New Roman"/>
                <w:sz w:val="28"/>
                <w:szCs w:val="28"/>
              </w:rPr>
            </w:pPr>
            <w:r w:rsidRPr="0082001D">
              <w:rPr>
                <w:rFonts w:ascii="Times New Roman" w:hAnsi="Times New Roman" w:cs="Times New Roman"/>
                <w:sz w:val="28"/>
                <w:szCs w:val="28"/>
              </w:rPr>
              <w:t>Иминият очраклары килеп туган очракта, шәһәр җирлеге бюджеты акчаларын алучылар отышлы сатып алучылар булып чыгыш ясаганда зыянны кайтару</w:t>
            </w:r>
          </w:p>
        </w:tc>
      </w:tr>
      <w:tr w:rsidR="00B5049F" w:rsidRPr="00355C27" w:rsidTr="00355C27">
        <w:tc>
          <w:tcPr>
            <w:tcW w:w="1101" w:type="dxa"/>
          </w:tcPr>
          <w:p w:rsidR="00B5049F" w:rsidRPr="00355C27" w:rsidRDefault="00B5049F"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B5049F" w:rsidRPr="00355C27" w:rsidRDefault="00B5049F"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1 16 10061 10 0000 140</w:t>
            </w:r>
          </w:p>
        </w:tc>
        <w:tc>
          <w:tcPr>
            <w:tcW w:w="5245" w:type="dxa"/>
          </w:tcPr>
          <w:p w:rsidR="00B5049F" w:rsidRPr="00355C27" w:rsidRDefault="00392A6A" w:rsidP="00355C2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both"/>
              <w:rPr>
                <w:rFonts w:ascii="Times New Roman" w:hAnsi="Times New Roman" w:cs="Times New Roman"/>
                <w:sz w:val="28"/>
                <w:szCs w:val="28"/>
              </w:rPr>
            </w:pPr>
            <w:r w:rsidRPr="00392A6A">
              <w:rPr>
                <w:rFonts w:ascii="Times New Roman" w:hAnsi="Times New Roman" w:cs="Times New Roman"/>
                <w:sz w:val="28"/>
                <w:szCs w:val="28"/>
              </w:rPr>
              <w:t xml:space="preserve">Авыл җирлегенең муниципаль органы (муниципаль казна учреждениесе) белән муниципаль контракт төзүдән читләшүгә </w:t>
            </w:r>
            <w:r w:rsidRPr="00392A6A">
              <w:rPr>
                <w:rFonts w:ascii="Times New Roman" w:hAnsi="Times New Roman" w:cs="Times New Roman"/>
                <w:sz w:val="28"/>
                <w:szCs w:val="28"/>
              </w:rPr>
              <w:lastRenderedPageBreak/>
              <w:t>китерелгән зыянны каплау максатларында түләүләр, шулай ук дәүләт һәм муниципаль ихтыяҗларны тәэмин итү өчен товарлар, эшләр, хезмәт күрсәтүләр сатып алу өлкәсендә контракт системасы турында Россия Федерациясе законнарын бозган өчен авыл җирлеге бюджетына күчерелергә тиешле башка акчалар (муниципаль юл фонды акчалары исәбеннән финанслана торган муниципаль контракттан тыш)</w:t>
            </w:r>
          </w:p>
        </w:tc>
      </w:tr>
      <w:tr w:rsidR="00B5049F" w:rsidRPr="00355C27" w:rsidTr="00355C27">
        <w:tc>
          <w:tcPr>
            <w:tcW w:w="1101" w:type="dxa"/>
          </w:tcPr>
          <w:p w:rsidR="00B5049F" w:rsidRPr="00355C27" w:rsidRDefault="00B5049F" w:rsidP="00683167">
            <w:pPr>
              <w:jc w:val="center"/>
              <w:rPr>
                <w:rFonts w:ascii="Times New Roman" w:hAnsi="Times New Roman" w:cs="Times New Roman"/>
                <w:sz w:val="28"/>
                <w:szCs w:val="28"/>
              </w:rPr>
            </w:pPr>
            <w:r w:rsidRPr="00355C27">
              <w:rPr>
                <w:rFonts w:ascii="Times New Roman" w:hAnsi="Times New Roman" w:cs="Times New Roman"/>
                <w:sz w:val="28"/>
                <w:szCs w:val="28"/>
              </w:rPr>
              <w:lastRenderedPageBreak/>
              <w:t>926</w:t>
            </w:r>
          </w:p>
        </w:tc>
        <w:tc>
          <w:tcPr>
            <w:tcW w:w="3260" w:type="dxa"/>
          </w:tcPr>
          <w:p w:rsidR="00B5049F" w:rsidRPr="00355C27" w:rsidRDefault="00B5049F" w:rsidP="00683167">
            <w:pPr>
              <w:jc w:val="center"/>
              <w:rPr>
                <w:rFonts w:ascii="Times New Roman" w:hAnsi="Times New Roman" w:cs="Times New Roman"/>
                <w:sz w:val="28"/>
                <w:szCs w:val="28"/>
              </w:rPr>
            </w:pPr>
            <w:r w:rsidRPr="00355C27">
              <w:rPr>
                <w:rFonts w:ascii="Times New Roman" w:hAnsi="Times New Roman" w:cs="Times New Roman"/>
                <w:sz w:val="28"/>
                <w:szCs w:val="28"/>
              </w:rPr>
              <w:t>1 16 10061 13 0000 140</w:t>
            </w:r>
          </w:p>
        </w:tc>
        <w:tc>
          <w:tcPr>
            <w:tcW w:w="5245" w:type="dxa"/>
          </w:tcPr>
          <w:p w:rsidR="00B5049F" w:rsidRPr="00355C27" w:rsidRDefault="00392A6A" w:rsidP="00355C27">
            <w:pPr>
              <w:jc w:val="both"/>
              <w:rPr>
                <w:rFonts w:ascii="Times New Roman" w:hAnsi="Times New Roman" w:cs="Times New Roman"/>
                <w:sz w:val="28"/>
                <w:szCs w:val="28"/>
              </w:rPr>
            </w:pPr>
            <w:r w:rsidRPr="00392A6A">
              <w:rPr>
                <w:rFonts w:ascii="Times New Roman" w:hAnsi="Times New Roman" w:cs="Times New Roman"/>
                <w:sz w:val="28"/>
                <w:szCs w:val="28"/>
              </w:rPr>
              <w:t xml:space="preserve">Шәһәр җирлегенең муниципаль органы (муниципаль казна учреждениесе) белән муниципаль контракт (муниципаль юл фонды акчалары исәбеннән финанслана торган муниципаль контракттан </w:t>
            </w:r>
            <w:proofErr w:type="gramStart"/>
            <w:r w:rsidRPr="00392A6A">
              <w:rPr>
                <w:rFonts w:ascii="Times New Roman" w:hAnsi="Times New Roman" w:cs="Times New Roman"/>
                <w:sz w:val="28"/>
                <w:szCs w:val="28"/>
              </w:rPr>
              <w:t>тыш)төзүдән</w:t>
            </w:r>
            <w:proofErr w:type="gramEnd"/>
            <w:r w:rsidRPr="00392A6A">
              <w:rPr>
                <w:rFonts w:ascii="Times New Roman" w:hAnsi="Times New Roman" w:cs="Times New Roman"/>
                <w:sz w:val="28"/>
                <w:szCs w:val="28"/>
              </w:rPr>
              <w:t xml:space="preserve"> читләшүгә китерелгән чыгымнарны каплау максатларында түләүләр</w:t>
            </w:r>
          </w:p>
        </w:tc>
      </w:tr>
      <w:tr w:rsidR="00B5049F" w:rsidRPr="00355C27" w:rsidTr="00355C27">
        <w:tc>
          <w:tcPr>
            <w:tcW w:w="1101" w:type="dxa"/>
          </w:tcPr>
          <w:p w:rsidR="00B5049F" w:rsidRPr="00355C27" w:rsidRDefault="00B5049F" w:rsidP="00683167">
            <w:pPr>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B5049F" w:rsidRPr="00355C27" w:rsidRDefault="00B5049F" w:rsidP="00683167">
            <w:pPr>
              <w:jc w:val="center"/>
              <w:rPr>
                <w:rFonts w:ascii="Times New Roman" w:hAnsi="Times New Roman" w:cs="Times New Roman"/>
                <w:sz w:val="28"/>
                <w:szCs w:val="28"/>
              </w:rPr>
            </w:pPr>
            <w:r w:rsidRPr="00355C27">
              <w:rPr>
                <w:rFonts w:ascii="Times New Roman" w:hAnsi="Times New Roman" w:cs="Times New Roman"/>
                <w:sz w:val="28"/>
                <w:szCs w:val="28"/>
              </w:rPr>
              <w:t>116 10123 01 0131 140</w:t>
            </w:r>
          </w:p>
        </w:tc>
        <w:tc>
          <w:tcPr>
            <w:tcW w:w="5245" w:type="dxa"/>
          </w:tcPr>
          <w:p w:rsidR="00B5049F" w:rsidRPr="00355C27" w:rsidRDefault="0082001D" w:rsidP="00355C27">
            <w:pPr>
              <w:jc w:val="both"/>
              <w:rPr>
                <w:rFonts w:ascii="Times New Roman" w:hAnsi="Times New Roman" w:cs="Times New Roman"/>
                <w:sz w:val="28"/>
                <w:szCs w:val="28"/>
              </w:rPr>
            </w:pPr>
            <w:r w:rsidRPr="0082001D">
              <w:rPr>
                <w:rFonts w:ascii="Times New Roman" w:hAnsi="Times New Roman" w:cs="Times New Roman"/>
                <w:color w:val="000000"/>
                <w:sz w:val="28"/>
                <w:szCs w:val="28"/>
              </w:rPr>
              <w:t>Авыл җирлегенең муниципаль органы (муниципаль казна учреждениесе) белән муниципаль контракт төзүдән читләшүгә китерелгән зыянны каплау максатларында түләүләр, шулай ук дәүләт һәм муниципаль ихтыяҗларны тәэмин итү өчен товарлар, эшләр, хезмәт күрсәтүләр сатып алу өлкәсендә контракт системасы турында Россия Федерациясе законнарын бозган өчен авыл җирлеге бюджетына күчерелергә тиешле башка акчалар (муниципаль юл фонды акчалары исәбеннән финанслана торган муниципаль контракттан тыш)</w:t>
            </w:r>
          </w:p>
        </w:tc>
      </w:tr>
      <w:tr w:rsidR="0082001D" w:rsidRPr="00355C27" w:rsidTr="00355C27">
        <w:tc>
          <w:tcPr>
            <w:tcW w:w="1101" w:type="dxa"/>
          </w:tcPr>
          <w:p w:rsidR="0082001D" w:rsidRPr="00355C27" w:rsidRDefault="0082001D" w:rsidP="0082001D">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82001D" w:rsidRPr="00355C27" w:rsidRDefault="0082001D" w:rsidP="0082001D">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1 17 01050 10 0000 180</w:t>
            </w:r>
          </w:p>
        </w:tc>
        <w:tc>
          <w:tcPr>
            <w:tcW w:w="5245" w:type="dxa"/>
          </w:tcPr>
          <w:p w:rsidR="0082001D" w:rsidRPr="0082001D" w:rsidRDefault="0082001D" w:rsidP="0082001D">
            <w:pPr>
              <w:rPr>
                <w:rFonts w:ascii="Times New Roman" w:hAnsi="Times New Roman" w:cs="Times New Roman"/>
                <w:sz w:val="28"/>
                <w:szCs w:val="28"/>
              </w:rPr>
            </w:pPr>
            <w:r w:rsidRPr="0082001D">
              <w:rPr>
                <w:rFonts w:ascii="Times New Roman" w:hAnsi="Times New Roman" w:cs="Times New Roman"/>
                <w:sz w:val="28"/>
                <w:szCs w:val="28"/>
              </w:rPr>
              <w:t>Авыл җирлекләре бюджетларына күчерелә торган ачыкланмаган керемнәр</w:t>
            </w:r>
          </w:p>
        </w:tc>
      </w:tr>
      <w:tr w:rsidR="0082001D" w:rsidRPr="00355C27" w:rsidTr="00355C27">
        <w:tc>
          <w:tcPr>
            <w:tcW w:w="1101" w:type="dxa"/>
          </w:tcPr>
          <w:p w:rsidR="0082001D" w:rsidRPr="00355C27" w:rsidRDefault="0082001D" w:rsidP="0082001D">
            <w:pPr>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82001D" w:rsidRPr="00355C27" w:rsidRDefault="0082001D" w:rsidP="0082001D">
            <w:pPr>
              <w:jc w:val="center"/>
              <w:rPr>
                <w:rFonts w:ascii="Times New Roman" w:hAnsi="Times New Roman" w:cs="Times New Roman"/>
                <w:sz w:val="28"/>
                <w:szCs w:val="28"/>
              </w:rPr>
            </w:pPr>
            <w:r w:rsidRPr="00355C27">
              <w:rPr>
                <w:rFonts w:ascii="Times New Roman" w:hAnsi="Times New Roman" w:cs="Times New Roman"/>
                <w:sz w:val="28"/>
                <w:szCs w:val="28"/>
              </w:rPr>
              <w:t>1 17 01050 13 0000 180</w:t>
            </w:r>
          </w:p>
        </w:tc>
        <w:tc>
          <w:tcPr>
            <w:tcW w:w="5245" w:type="dxa"/>
          </w:tcPr>
          <w:p w:rsidR="0082001D" w:rsidRPr="0082001D" w:rsidRDefault="0082001D" w:rsidP="0082001D">
            <w:pPr>
              <w:rPr>
                <w:rFonts w:ascii="Times New Roman" w:hAnsi="Times New Roman" w:cs="Times New Roman"/>
                <w:sz w:val="28"/>
                <w:szCs w:val="28"/>
              </w:rPr>
            </w:pPr>
            <w:r w:rsidRPr="0082001D">
              <w:rPr>
                <w:rFonts w:ascii="Times New Roman" w:hAnsi="Times New Roman" w:cs="Times New Roman"/>
                <w:sz w:val="28"/>
                <w:szCs w:val="28"/>
              </w:rPr>
              <w:t>Шәһәр җирлекләре бюджетларына күчерелә торган ачыкланмаган керемнәр</w:t>
            </w:r>
          </w:p>
        </w:tc>
      </w:tr>
      <w:tr w:rsidR="00E12C23" w:rsidRPr="00355C27" w:rsidTr="00355C27">
        <w:tc>
          <w:tcPr>
            <w:tcW w:w="1101" w:type="dxa"/>
          </w:tcPr>
          <w:p w:rsidR="00E12C23" w:rsidRPr="00355C27" w:rsidRDefault="00E12C23"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E12C23" w:rsidRPr="00355C27" w:rsidRDefault="00E12C23"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1 17 05050 10 0000 180</w:t>
            </w:r>
          </w:p>
        </w:tc>
        <w:tc>
          <w:tcPr>
            <w:tcW w:w="5245" w:type="dxa"/>
          </w:tcPr>
          <w:p w:rsidR="00E12C23" w:rsidRPr="00355C27" w:rsidRDefault="0082001D" w:rsidP="00355C2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both"/>
              <w:rPr>
                <w:rFonts w:ascii="Times New Roman" w:hAnsi="Times New Roman" w:cs="Times New Roman"/>
                <w:sz w:val="28"/>
                <w:szCs w:val="28"/>
              </w:rPr>
            </w:pPr>
            <w:r w:rsidRPr="0082001D">
              <w:rPr>
                <w:rFonts w:ascii="Times New Roman" w:hAnsi="Times New Roman" w:cs="Times New Roman"/>
                <w:sz w:val="28"/>
                <w:szCs w:val="28"/>
              </w:rPr>
              <w:t>Авыл җирлекләре бюджетларының салым булмаган башка керемнәре</w:t>
            </w:r>
          </w:p>
        </w:tc>
      </w:tr>
      <w:tr w:rsidR="00E12C23" w:rsidRPr="00355C27" w:rsidTr="00355C27">
        <w:tc>
          <w:tcPr>
            <w:tcW w:w="1101" w:type="dxa"/>
          </w:tcPr>
          <w:p w:rsidR="00E12C23" w:rsidRPr="00355C27" w:rsidRDefault="00E12C23" w:rsidP="00683167">
            <w:pPr>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E12C23" w:rsidRPr="00355C27" w:rsidRDefault="00E12C23" w:rsidP="00683167">
            <w:pPr>
              <w:jc w:val="center"/>
              <w:rPr>
                <w:rFonts w:ascii="Times New Roman" w:hAnsi="Times New Roman" w:cs="Times New Roman"/>
                <w:sz w:val="28"/>
                <w:szCs w:val="28"/>
              </w:rPr>
            </w:pPr>
            <w:r w:rsidRPr="00355C27">
              <w:rPr>
                <w:rFonts w:ascii="Times New Roman" w:hAnsi="Times New Roman" w:cs="Times New Roman"/>
                <w:sz w:val="28"/>
                <w:szCs w:val="28"/>
              </w:rPr>
              <w:t>1 17 05050 13 0000 180</w:t>
            </w:r>
          </w:p>
        </w:tc>
        <w:tc>
          <w:tcPr>
            <w:tcW w:w="5245" w:type="dxa"/>
          </w:tcPr>
          <w:p w:rsidR="00E12C23" w:rsidRPr="00355C27" w:rsidRDefault="0082001D" w:rsidP="00355C27">
            <w:pPr>
              <w:jc w:val="both"/>
              <w:rPr>
                <w:rFonts w:ascii="Times New Roman" w:hAnsi="Times New Roman" w:cs="Times New Roman"/>
                <w:sz w:val="28"/>
                <w:szCs w:val="28"/>
              </w:rPr>
            </w:pPr>
            <w:r>
              <w:rPr>
                <w:rFonts w:ascii="Times New Roman" w:hAnsi="Times New Roman" w:cs="Times New Roman"/>
                <w:sz w:val="28"/>
                <w:szCs w:val="28"/>
                <w:lang w:val="tt-RU"/>
              </w:rPr>
              <w:t>Шәһәр</w:t>
            </w:r>
            <w:r w:rsidRPr="0082001D">
              <w:rPr>
                <w:rFonts w:ascii="Times New Roman" w:hAnsi="Times New Roman" w:cs="Times New Roman"/>
                <w:sz w:val="28"/>
                <w:szCs w:val="28"/>
              </w:rPr>
              <w:t xml:space="preserve"> җирлекләре бюджетларының салым булмаган башка керемнәре</w:t>
            </w:r>
          </w:p>
        </w:tc>
      </w:tr>
      <w:tr w:rsidR="00E12C23" w:rsidRPr="00355C27" w:rsidTr="00355C27">
        <w:tc>
          <w:tcPr>
            <w:tcW w:w="1101" w:type="dxa"/>
          </w:tcPr>
          <w:p w:rsidR="00E12C23" w:rsidRPr="00355C27" w:rsidRDefault="00E12C23"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lastRenderedPageBreak/>
              <w:t>926</w:t>
            </w:r>
          </w:p>
        </w:tc>
        <w:tc>
          <w:tcPr>
            <w:tcW w:w="3260" w:type="dxa"/>
          </w:tcPr>
          <w:p w:rsidR="00E12C23" w:rsidRPr="00355C27" w:rsidRDefault="00E12C23"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1 17 14030 10 0000 150</w:t>
            </w:r>
          </w:p>
        </w:tc>
        <w:tc>
          <w:tcPr>
            <w:tcW w:w="5245" w:type="dxa"/>
          </w:tcPr>
          <w:p w:rsidR="00E12C23" w:rsidRPr="00355C27" w:rsidRDefault="0082001D" w:rsidP="00355C2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both"/>
              <w:rPr>
                <w:rFonts w:ascii="Times New Roman" w:hAnsi="Times New Roman" w:cs="Times New Roman"/>
                <w:sz w:val="28"/>
                <w:szCs w:val="28"/>
              </w:rPr>
            </w:pPr>
            <w:r w:rsidRPr="0082001D">
              <w:rPr>
                <w:rFonts w:ascii="Times New Roman" w:hAnsi="Times New Roman" w:cs="Times New Roman"/>
                <w:sz w:val="28"/>
                <w:szCs w:val="28"/>
              </w:rPr>
              <w:t>Авыл җирлекләре бюджетларына күчерелә торган үзара салым акчалары</w:t>
            </w:r>
          </w:p>
        </w:tc>
      </w:tr>
      <w:tr w:rsidR="005E691A" w:rsidRPr="00355C27" w:rsidTr="00355C27">
        <w:tc>
          <w:tcPr>
            <w:tcW w:w="1101" w:type="dxa"/>
          </w:tcPr>
          <w:p w:rsidR="005E691A" w:rsidRPr="00355C27" w:rsidRDefault="005E691A"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5E691A" w:rsidRPr="00355C27" w:rsidRDefault="005E691A"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2 02 16001 10 0000 150</w:t>
            </w:r>
          </w:p>
        </w:tc>
        <w:tc>
          <w:tcPr>
            <w:tcW w:w="5245" w:type="dxa"/>
          </w:tcPr>
          <w:p w:rsidR="005E691A" w:rsidRPr="00355C27" w:rsidRDefault="0082001D" w:rsidP="00355C2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both"/>
              <w:rPr>
                <w:rFonts w:ascii="Times New Roman" w:hAnsi="Times New Roman" w:cs="Times New Roman"/>
                <w:sz w:val="28"/>
                <w:szCs w:val="28"/>
              </w:rPr>
            </w:pPr>
            <w:r w:rsidRPr="0082001D">
              <w:rPr>
                <w:rFonts w:ascii="Times New Roman" w:hAnsi="Times New Roman" w:cs="Times New Roman"/>
                <w:sz w:val="28"/>
                <w:szCs w:val="28"/>
              </w:rPr>
              <w:t>Муниципаль районнар бюджетларыннан бюджет тәэмин ителешен тигезләүгә авыл җирлекләре бюджетларына дотацияләр</w:t>
            </w:r>
          </w:p>
        </w:tc>
      </w:tr>
      <w:tr w:rsidR="005E691A" w:rsidRPr="00355C27" w:rsidTr="00355C27">
        <w:tc>
          <w:tcPr>
            <w:tcW w:w="1101" w:type="dxa"/>
          </w:tcPr>
          <w:p w:rsidR="005E691A" w:rsidRPr="00355C27" w:rsidRDefault="005E691A" w:rsidP="00683167">
            <w:pPr>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5E691A" w:rsidRPr="00355C27" w:rsidRDefault="005E691A" w:rsidP="00683167">
            <w:pPr>
              <w:jc w:val="center"/>
              <w:rPr>
                <w:rFonts w:ascii="Times New Roman" w:hAnsi="Times New Roman" w:cs="Times New Roman"/>
                <w:sz w:val="28"/>
                <w:szCs w:val="28"/>
              </w:rPr>
            </w:pPr>
            <w:r w:rsidRPr="00355C27">
              <w:rPr>
                <w:rFonts w:ascii="Times New Roman" w:hAnsi="Times New Roman" w:cs="Times New Roman"/>
                <w:sz w:val="28"/>
                <w:szCs w:val="28"/>
              </w:rPr>
              <w:t>2 02 16001 13 0000 150</w:t>
            </w:r>
          </w:p>
        </w:tc>
        <w:tc>
          <w:tcPr>
            <w:tcW w:w="5245" w:type="dxa"/>
          </w:tcPr>
          <w:p w:rsidR="005E691A" w:rsidRPr="00355C27" w:rsidRDefault="0082001D" w:rsidP="0082001D">
            <w:pPr>
              <w:jc w:val="both"/>
              <w:rPr>
                <w:rFonts w:ascii="Times New Roman" w:hAnsi="Times New Roman" w:cs="Times New Roman"/>
                <w:sz w:val="28"/>
                <w:szCs w:val="28"/>
              </w:rPr>
            </w:pPr>
            <w:r w:rsidRPr="0082001D">
              <w:rPr>
                <w:rFonts w:ascii="Times New Roman" w:hAnsi="Times New Roman" w:cs="Times New Roman"/>
                <w:sz w:val="28"/>
                <w:szCs w:val="28"/>
              </w:rPr>
              <w:t xml:space="preserve">Муниципаль районнар бюджетларыннан бюджет тәэмин ителешен тигезләүгә </w:t>
            </w:r>
            <w:r>
              <w:rPr>
                <w:rFonts w:ascii="Times New Roman" w:hAnsi="Times New Roman" w:cs="Times New Roman"/>
                <w:sz w:val="28"/>
                <w:szCs w:val="28"/>
                <w:lang w:val="tt-RU"/>
              </w:rPr>
              <w:t>шәһәр</w:t>
            </w:r>
            <w:r w:rsidRPr="0082001D">
              <w:rPr>
                <w:rFonts w:ascii="Times New Roman" w:hAnsi="Times New Roman" w:cs="Times New Roman"/>
                <w:sz w:val="28"/>
                <w:szCs w:val="28"/>
              </w:rPr>
              <w:t xml:space="preserve"> җирлекләре бюджетларына дотацияләр</w:t>
            </w:r>
          </w:p>
        </w:tc>
      </w:tr>
      <w:tr w:rsidR="005E691A" w:rsidRPr="00355C27" w:rsidTr="00355C27">
        <w:tc>
          <w:tcPr>
            <w:tcW w:w="1101" w:type="dxa"/>
          </w:tcPr>
          <w:p w:rsidR="005E691A" w:rsidRPr="00355C27" w:rsidRDefault="005E691A"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5E691A" w:rsidRPr="00355C27" w:rsidRDefault="005E691A"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2 02 29900 10 0000 150</w:t>
            </w:r>
          </w:p>
        </w:tc>
        <w:tc>
          <w:tcPr>
            <w:tcW w:w="5245" w:type="dxa"/>
          </w:tcPr>
          <w:p w:rsidR="005E691A" w:rsidRPr="00355C27" w:rsidRDefault="0082001D" w:rsidP="00355C2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both"/>
              <w:rPr>
                <w:rFonts w:ascii="Times New Roman" w:hAnsi="Times New Roman" w:cs="Times New Roman"/>
                <w:sz w:val="28"/>
                <w:szCs w:val="28"/>
              </w:rPr>
            </w:pPr>
            <w:r w:rsidRPr="0082001D">
              <w:rPr>
                <w:rFonts w:ascii="Times New Roman" w:hAnsi="Times New Roman" w:cs="Times New Roman"/>
                <w:sz w:val="28"/>
                <w:szCs w:val="28"/>
              </w:rPr>
              <w:t>Җирле бюджетлардан авыл җирлекләре бюджетларына субсидияләр</w:t>
            </w:r>
          </w:p>
        </w:tc>
      </w:tr>
      <w:tr w:rsidR="005E691A" w:rsidRPr="00355C27" w:rsidTr="00355C27">
        <w:tc>
          <w:tcPr>
            <w:tcW w:w="1101" w:type="dxa"/>
          </w:tcPr>
          <w:p w:rsidR="005E691A" w:rsidRPr="00355C27" w:rsidRDefault="005E691A" w:rsidP="00683167">
            <w:pPr>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5E691A" w:rsidRPr="00355C27" w:rsidRDefault="005E691A" w:rsidP="00683167">
            <w:pPr>
              <w:jc w:val="center"/>
              <w:rPr>
                <w:rFonts w:ascii="Times New Roman" w:hAnsi="Times New Roman" w:cs="Times New Roman"/>
                <w:sz w:val="28"/>
                <w:szCs w:val="28"/>
              </w:rPr>
            </w:pPr>
            <w:r w:rsidRPr="00355C27">
              <w:rPr>
                <w:rFonts w:ascii="Times New Roman" w:hAnsi="Times New Roman" w:cs="Times New Roman"/>
                <w:sz w:val="28"/>
                <w:szCs w:val="28"/>
              </w:rPr>
              <w:t>2 02 29900 13 0000 150</w:t>
            </w:r>
          </w:p>
        </w:tc>
        <w:tc>
          <w:tcPr>
            <w:tcW w:w="5245" w:type="dxa"/>
          </w:tcPr>
          <w:p w:rsidR="005E691A" w:rsidRPr="00355C27" w:rsidRDefault="0082001D" w:rsidP="0082001D">
            <w:pPr>
              <w:jc w:val="both"/>
              <w:rPr>
                <w:rFonts w:ascii="Times New Roman" w:hAnsi="Times New Roman" w:cs="Times New Roman"/>
                <w:sz w:val="28"/>
                <w:szCs w:val="28"/>
              </w:rPr>
            </w:pPr>
            <w:r w:rsidRPr="0082001D">
              <w:rPr>
                <w:rFonts w:ascii="Times New Roman" w:hAnsi="Times New Roman" w:cs="Times New Roman"/>
                <w:sz w:val="28"/>
                <w:szCs w:val="28"/>
              </w:rPr>
              <w:t xml:space="preserve">Җирле бюджетлардан </w:t>
            </w:r>
            <w:r>
              <w:rPr>
                <w:rFonts w:ascii="Times New Roman" w:hAnsi="Times New Roman" w:cs="Times New Roman"/>
                <w:sz w:val="28"/>
                <w:szCs w:val="28"/>
                <w:lang w:val="tt-RU"/>
              </w:rPr>
              <w:t>шәһәр</w:t>
            </w:r>
            <w:r w:rsidRPr="0082001D">
              <w:rPr>
                <w:rFonts w:ascii="Times New Roman" w:hAnsi="Times New Roman" w:cs="Times New Roman"/>
                <w:sz w:val="28"/>
                <w:szCs w:val="28"/>
              </w:rPr>
              <w:t xml:space="preserve"> җирлекләре бюджетларына субсидияләр</w:t>
            </w:r>
          </w:p>
        </w:tc>
      </w:tr>
      <w:tr w:rsidR="005E691A" w:rsidRPr="00355C27" w:rsidTr="00355C27">
        <w:tc>
          <w:tcPr>
            <w:tcW w:w="1101" w:type="dxa"/>
          </w:tcPr>
          <w:p w:rsidR="005E691A" w:rsidRPr="00355C27" w:rsidRDefault="005E691A"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5E691A" w:rsidRPr="00355C27" w:rsidRDefault="005E691A"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2 02 35118 10 0000 150</w:t>
            </w:r>
          </w:p>
        </w:tc>
        <w:tc>
          <w:tcPr>
            <w:tcW w:w="5245" w:type="dxa"/>
          </w:tcPr>
          <w:p w:rsidR="005E691A" w:rsidRPr="00355C27" w:rsidRDefault="0082001D" w:rsidP="00485B7A">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both"/>
              <w:rPr>
                <w:rFonts w:ascii="Times New Roman" w:hAnsi="Times New Roman" w:cs="Times New Roman"/>
                <w:sz w:val="28"/>
                <w:szCs w:val="28"/>
              </w:rPr>
            </w:pPr>
            <w:r w:rsidRPr="0082001D">
              <w:rPr>
                <w:rFonts w:ascii="Times New Roman" w:hAnsi="Times New Roman" w:cs="Times New Roman"/>
                <w:sz w:val="28"/>
                <w:szCs w:val="28"/>
              </w:rPr>
              <w:t>Җирлекләрнең, муниципаль һәм шәһәр округларының җирле үзидарә органнары тарафыннан беренчел хәрби исәпкә алуны гамәлгә ашыру өчен авыл җирлекләре бюджетларына субвенцияләр</w:t>
            </w:r>
          </w:p>
        </w:tc>
      </w:tr>
      <w:tr w:rsidR="00802F01" w:rsidRPr="00355C27" w:rsidTr="00355C27">
        <w:tc>
          <w:tcPr>
            <w:tcW w:w="1101" w:type="dxa"/>
          </w:tcPr>
          <w:p w:rsidR="00802F01" w:rsidRPr="00355C27" w:rsidRDefault="00802F01"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802F01" w:rsidRPr="00355C27" w:rsidRDefault="00802F01" w:rsidP="00802F01">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2 02 35930 10 0000 150</w:t>
            </w:r>
          </w:p>
        </w:tc>
        <w:tc>
          <w:tcPr>
            <w:tcW w:w="5245" w:type="dxa"/>
          </w:tcPr>
          <w:p w:rsidR="00355C27" w:rsidRPr="00355C27" w:rsidRDefault="0082001D" w:rsidP="00485B7A">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both"/>
              <w:rPr>
                <w:rFonts w:ascii="Times New Roman" w:hAnsi="Times New Roman" w:cs="Times New Roman"/>
                <w:sz w:val="28"/>
                <w:szCs w:val="28"/>
              </w:rPr>
            </w:pPr>
            <w:r w:rsidRPr="0082001D">
              <w:rPr>
                <w:rFonts w:ascii="Times New Roman" w:hAnsi="Times New Roman" w:cs="Times New Roman"/>
                <w:sz w:val="28"/>
                <w:szCs w:val="28"/>
              </w:rPr>
              <w:t>Граждан хәле актларын дәүләт теркәвенә алу өчен авыл җирлекләре бюджетларына субвенцияләр</w:t>
            </w:r>
          </w:p>
        </w:tc>
      </w:tr>
      <w:tr w:rsidR="005E691A" w:rsidRPr="00355C27" w:rsidTr="00355C27">
        <w:tc>
          <w:tcPr>
            <w:tcW w:w="1101" w:type="dxa"/>
          </w:tcPr>
          <w:p w:rsidR="005E691A" w:rsidRPr="00355C27" w:rsidRDefault="005E691A"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5E691A" w:rsidRPr="00355C27" w:rsidRDefault="005E691A"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202 45160 10 0000 150</w:t>
            </w:r>
          </w:p>
        </w:tc>
        <w:tc>
          <w:tcPr>
            <w:tcW w:w="5245" w:type="dxa"/>
          </w:tcPr>
          <w:p w:rsidR="00355C27" w:rsidRPr="00355C27" w:rsidRDefault="006C77BC" w:rsidP="00355C2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both"/>
              <w:rPr>
                <w:rFonts w:ascii="Times New Roman" w:hAnsi="Times New Roman" w:cs="Times New Roman"/>
                <w:sz w:val="28"/>
                <w:szCs w:val="28"/>
              </w:rPr>
            </w:pPr>
            <w:r w:rsidRPr="006C77BC">
              <w:rPr>
                <w:rFonts w:ascii="Times New Roman" w:hAnsi="Times New Roman" w:cs="Times New Roman"/>
                <w:sz w:val="28"/>
                <w:szCs w:val="28"/>
              </w:rPr>
              <w:t>Башка дәрәҗәдәге хакимият органнары тарафыннан кабул ителгән карарлар нәтиҗәсендә барлыкка килгән өстәмә чыгымнарны компенсацияләү өчен авыл җирлекләре бюджетларына тапшырыла торган бюджетара трансфертлар</w:t>
            </w:r>
          </w:p>
        </w:tc>
      </w:tr>
      <w:tr w:rsidR="005E691A" w:rsidRPr="00355C27" w:rsidTr="00355C27">
        <w:tc>
          <w:tcPr>
            <w:tcW w:w="1101" w:type="dxa"/>
          </w:tcPr>
          <w:p w:rsidR="005E691A" w:rsidRPr="00355C27" w:rsidRDefault="005E691A" w:rsidP="00683167">
            <w:pPr>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5E691A" w:rsidRPr="00355C27" w:rsidRDefault="005E691A" w:rsidP="00683167">
            <w:pPr>
              <w:jc w:val="center"/>
              <w:rPr>
                <w:rFonts w:ascii="Times New Roman" w:hAnsi="Times New Roman" w:cs="Times New Roman"/>
                <w:sz w:val="28"/>
                <w:szCs w:val="28"/>
              </w:rPr>
            </w:pPr>
            <w:r w:rsidRPr="00355C27">
              <w:rPr>
                <w:rFonts w:ascii="Times New Roman" w:hAnsi="Times New Roman" w:cs="Times New Roman"/>
                <w:sz w:val="28"/>
                <w:szCs w:val="28"/>
              </w:rPr>
              <w:t>2 02 45160 13 0000 150</w:t>
            </w:r>
          </w:p>
        </w:tc>
        <w:tc>
          <w:tcPr>
            <w:tcW w:w="5245" w:type="dxa"/>
          </w:tcPr>
          <w:p w:rsidR="005E691A" w:rsidRPr="00355C27" w:rsidRDefault="006C77BC" w:rsidP="006C77BC">
            <w:pPr>
              <w:jc w:val="both"/>
              <w:rPr>
                <w:rFonts w:ascii="Times New Roman" w:hAnsi="Times New Roman" w:cs="Times New Roman"/>
                <w:sz w:val="28"/>
                <w:szCs w:val="28"/>
              </w:rPr>
            </w:pPr>
            <w:r w:rsidRPr="006C77BC">
              <w:rPr>
                <w:rFonts w:ascii="Times New Roman" w:hAnsi="Times New Roman" w:cs="Times New Roman"/>
                <w:sz w:val="28"/>
                <w:szCs w:val="28"/>
              </w:rPr>
              <w:t xml:space="preserve">Башка дәрәҗәдәге хакимият органнары тарафыннан кабул ителгән карарлар нәтиҗәсендә барлыкка килгән өстәмә чыгымнарны компенсацияләү өчен </w:t>
            </w:r>
            <w:r>
              <w:rPr>
                <w:rFonts w:ascii="Times New Roman" w:hAnsi="Times New Roman" w:cs="Times New Roman"/>
                <w:sz w:val="28"/>
                <w:szCs w:val="28"/>
                <w:lang w:val="tt-RU"/>
              </w:rPr>
              <w:t>шәһәр</w:t>
            </w:r>
            <w:r w:rsidRPr="006C77BC">
              <w:rPr>
                <w:rFonts w:ascii="Times New Roman" w:hAnsi="Times New Roman" w:cs="Times New Roman"/>
                <w:sz w:val="28"/>
                <w:szCs w:val="28"/>
              </w:rPr>
              <w:t xml:space="preserve"> җирлекләре бюджетларына тапшырыла торган бюджетара трансфертлар</w:t>
            </w:r>
          </w:p>
        </w:tc>
      </w:tr>
      <w:tr w:rsidR="005E691A" w:rsidRPr="00355C27" w:rsidTr="00355C27">
        <w:tc>
          <w:tcPr>
            <w:tcW w:w="1101" w:type="dxa"/>
          </w:tcPr>
          <w:p w:rsidR="005E691A" w:rsidRPr="00355C27" w:rsidRDefault="005E691A"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5E691A" w:rsidRPr="00355C27" w:rsidRDefault="005E691A"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2 08 05000 10 0000 150</w:t>
            </w:r>
          </w:p>
        </w:tc>
        <w:tc>
          <w:tcPr>
            <w:tcW w:w="5245" w:type="dxa"/>
          </w:tcPr>
          <w:p w:rsidR="006C77BC" w:rsidRPr="00355C27" w:rsidRDefault="006C77BC" w:rsidP="006C77BC">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both"/>
              <w:rPr>
                <w:rFonts w:ascii="Times New Roman" w:hAnsi="Times New Roman" w:cs="Times New Roman"/>
                <w:sz w:val="28"/>
                <w:szCs w:val="28"/>
              </w:rPr>
            </w:pPr>
            <w:r w:rsidRPr="006C77BC">
              <w:rPr>
                <w:rFonts w:ascii="Times New Roman" w:hAnsi="Times New Roman" w:cs="Times New Roman"/>
                <w:sz w:val="28"/>
                <w:szCs w:val="28"/>
              </w:rPr>
              <w:t>Артык түләнгән яисә артык түләтелгән салымнарны, җыемнарны һәм башка түләүләрне кире кайтаруны (исәпкә алуны) гамәлгә ашыру өчен</w:t>
            </w:r>
            <w:r>
              <w:rPr>
                <w:rFonts w:ascii="Times New Roman" w:hAnsi="Times New Roman" w:cs="Times New Roman"/>
                <w:sz w:val="28"/>
                <w:szCs w:val="28"/>
                <w:lang w:val="tt-RU"/>
              </w:rPr>
              <w:t xml:space="preserve">, </w:t>
            </w:r>
            <w:r w:rsidRPr="006C77BC">
              <w:rPr>
                <w:rFonts w:ascii="Times New Roman" w:hAnsi="Times New Roman" w:cs="Times New Roman"/>
                <w:sz w:val="28"/>
                <w:szCs w:val="28"/>
                <w:lang w:val="tt-RU"/>
              </w:rPr>
              <w:t xml:space="preserve">шулай ук мондый кире кайтаруны вакытында башкармаган өчен процентлар һәм артык түләтелгән суммаларга исәпләнгән </w:t>
            </w:r>
            <w:r w:rsidRPr="006C77BC">
              <w:rPr>
                <w:rFonts w:ascii="Times New Roman" w:hAnsi="Times New Roman" w:cs="Times New Roman"/>
                <w:sz w:val="28"/>
                <w:szCs w:val="28"/>
                <w:lang w:val="tt-RU"/>
              </w:rPr>
              <w:lastRenderedPageBreak/>
              <w:t>процентлар суммалары</w:t>
            </w:r>
            <w:r>
              <w:rPr>
                <w:rFonts w:ascii="Times New Roman" w:hAnsi="Times New Roman" w:cs="Times New Roman"/>
                <w:sz w:val="28"/>
                <w:szCs w:val="28"/>
                <w:lang w:val="tt-RU"/>
              </w:rPr>
              <w:t xml:space="preserve">  </w:t>
            </w:r>
            <w:r w:rsidRPr="006C77BC">
              <w:rPr>
                <w:rFonts w:ascii="Times New Roman" w:hAnsi="Times New Roman" w:cs="Times New Roman"/>
                <w:sz w:val="28"/>
                <w:szCs w:val="28"/>
              </w:rPr>
              <w:t xml:space="preserve"> авыл җирлекләре бюджетларыннан (җирлек</w:t>
            </w:r>
            <w:r>
              <w:rPr>
                <w:rFonts w:ascii="Times New Roman" w:hAnsi="Times New Roman" w:cs="Times New Roman"/>
                <w:sz w:val="28"/>
                <w:szCs w:val="28"/>
              </w:rPr>
              <w:t>ләр бюджетларына) күчерүләр</w:t>
            </w:r>
          </w:p>
        </w:tc>
      </w:tr>
      <w:tr w:rsidR="005E691A" w:rsidRPr="00355C27" w:rsidTr="00355C27">
        <w:tc>
          <w:tcPr>
            <w:tcW w:w="1101" w:type="dxa"/>
          </w:tcPr>
          <w:p w:rsidR="005E691A" w:rsidRPr="00355C27" w:rsidRDefault="005E691A" w:rsidP="00683167">
            <w:pPr>
              <w:jc w:val="center"/>
              <w:rPr>
                <w:rFonts w:ascii="Times New Roman" w:hAnsi="Times New Roman" w:cs="Times New Roman"/>
                <w:sz w:val="28"/>
                <w:szCs w:val="28"/>
              </w:rPr>
            </w:pPr>
            <w:r w:rsidRPr="00355C27">
              <w:rPr>
                <w:rFonts w:ascii="Times New Roman" w:hAnsi="Times New Roman" w:cs="Times New Roman"/>
                <w:sz w:val="28"/>
                <w:szCs w:val="28"/>
              </w:rPr>
              <w:lastRenderedPageBreak/>
              <w:t>926</w:t>
            </w:r>
          </w:p>
        </w:tc>
        <w:tc>
          <w:tcPr>
            <w:tcW w:w="3260" w:type="dxa"/>
          </w:tcPr>
          <w:p w:rsidR="005E691A" w:rsidRPr="00355C27" w:rsidRDefault="005E691A" w:rsidP="00683167">
            <w:pPr>
              <w:jc w:val="center"/>
              <w:rPr>
                <w:rFonts w:ascii="Times New Roman" w:hAnsi="Times New Roman" w:cs="Times New Roman"/>
                <w:sz w:val="28"/>
                <w:szCs w:val="28"/>
              </w:rPr>
            </w:pPr>
            <w:r w:rsidRPr="00355C27">
              <w:rPr>
                <w:rFonts w:ascii="Times New Roman" w:hAnsi="Times New Roman" w:cs="Times New Roman"/>
                <w:sz w:val="28"/>
                <w:szCs w:val="28"/>
              </w:rPr>
              <w:t>2 08 05000 13 0000 150</w:t>
            </w:r>
          </w:p>
        </w:tc>
        <w:tc>
          <w:tcPr>
            <w:tcW w:w="5245" w:type="dxa"/>
          </w:tcPr>
          <w:p w:rsidR="005E691A" w:rsidRPr="00355C27" w:rsidRDefault="006C77BC" w:rsidP="006C77BC">
            <w:pPr>
              <w:jc w:val="both"/>
              <w:rPr>
                <w:rFonts w:ascii="Times New Roman" w:hAnsi="Times New Roman" w:cs="Times New Roman"/>
                <w:sz w:val="28"/>
                <w:szCs w:val="28"/>
              </w:rPr>
            </w:pPr>
            <w:r w:rsidRPr="006C77BC">
              <w:rPr>
                <w:rFonts w:ascii="Times New Roman" w:hAnsi="Times New Roman" w:cs="Times New Roman"/>
                <w:sz w:val="28"/>
                <w:szCs w:val="28"/>
              </w:rPr>
              <w:t xml:space="preserve">Артык түләнгән яисә артык түләтелгән салымнарны, җыемнарны һәм башка түләүләрне кире кайтаруны (исәпкә алуны) гамәлгә ашыру өчен, шулай ук мондый кире кайтаруны вакытында башкармаган өчен процентлар һәм артык түләтелгән суммаларга исәпләнгән процентлар суммалары   </w:t>
            </w:r>
            <w:r>
              <w:rPr>
                <w:rFonts w:ascii="Times New Roman" w:hAnsi="Times New Roman" w:cs="Times New Roman"/>
                <w:sz w:val="28"/>
                <w:szCs w:val="28"/>
                <w:lang w:val="tt-RU"/>
              </w:rPr>
              <w:t>шәһәр</w:t>
            </w:r>
            <w:r w:rsidRPr="006C77BC">
              <w:rPr>
                <w:rFonts w:ascii="Times New Roman" w:hAnsi="Times New Roman" w:cs="Times New Roman"/>
                <w:sz w:val="28"/>
                <w:szCs w:val="28"/>
              </w:rPr>
              <w:t xml:space="preserve"> җирлекләре бюджетларыннан (җирлекләр бюджетларына) күчерүләр</w:t>
            </w:r>
          </w:p>
        </w:tc>
      </w:tr>
      <w:tr w:rsidR="005E691A" w:rsidRPr="00355C27" w:rsidTr="00355C27">
        <w:tc>
          <w:tcPr>
            <w:tcW w:w="1101" w:type="dxa"/>
          </w:tcPr>
          <w:p w:rsidR="005E691A" w:rsidRPr="00355C27" w:rsidRDefault="005E691A"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5E691A" w:rsidRPr="00355C27" w:rsidRDefault="005E691A"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2 18 05010 10 0000 150</w:t>
            </w:r>
          </w:p>
        </w:tc>
        <w:tc>
          <w:tcPr>
            <w:tcW w:w="5245" w:type="dxa"/>
          </w:tcPr>
          <w:p w:rsidR="005E691A" w:rsidRPr="00355C27" w:rsidRDefault="006C77BC" w:rsidP="00355C2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both"/>
              <w:rPr>
                <w:rFonts w:ascii="Times New Roman" w:hAnsi="Times New Roman" w:cs="Times New Roman"/>
                <w:sz w:val="28"/>
                <w:szCs w:val="28"/>
              </w:rPr>
            </w:pPr>
            <w:r w:rsidRPr="006C77BC">
              <w:rPr>
                <w:rFonts w:ascii="Times New Roman" w:hAnsi="Times New Roman" w:cs="Times New Roman"/>
                <w:sz w:val="28"/>
                <w:szCs w:val="28"/>
              </w:rPr>
              <w:t>Авыл җирлекләре бюджетларының узган еллардагы субсидияләрнең калган өлешен бюджет учреждениеләре тарафыннан кире кайтарудан керемнәре</w:t>
            </w:r>
          </w:p>
        </w:tc>
      </w:tr>
      <w:tr w:rsidR="005E691A" w:rsidRPr="00355C27" w:rsidTr="00355C27">
        <w:tc>
          <w:tcPr>
            <w:tcW w:w="1101" w:type="dxa"/>
          </w:tcPr>
          <w:p w:rsidR="005E691A" w:rsidRPr="00355C27" w:rsidRDefault="005E691A" w:rsidP="00683167">
            <w:pPr>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5E691A" w:rsidRPr="00355C27" w:rsidRDefault="005E691A" w:rsidP="00683167">
            <w:pPr>
              <w:jc w:val="center"/>
              <w:rPr>
                <w:rFonts w:ascii="Times New Roman" w:hAnsi="Times New Roman" w:cs="Times New Roman"/>
                <w:sz w:val="28"/>
                <w:szCs w:val="28"/>
              </w:rPr>
            </w:pPr>
            <w:r w:rsidRPr="00355C27">
              <w:rPr>
                <w:rFonts w:ascii="Times New Roman" w:hAnsi="Times New Roman" w:cs="Times New Roman"/>
                <w:sz w:val="28"/>
                <w:szCs w:val="28"/>
              </w:rPr>
              <w:t>2 18 05010 13 0000 150</w:t>
            </w:r>
          </w:p>
        </w:tc>
        <w:tc>
          <w:tcPr>
            <w:tcW w:w="5245" w:type="dxa"/>
          </w:tcPr>
          <w:p w:rsidR="005E691A" w:rsidRPr="00355C27" w:rsidRDefault="006C77BC" w:rsidP="00355C27">
            <w:pPr>
              <w:jc w:val="both"/>
              <w:rPr>
                <w:rFonts w:ascii="Times New Roman" w:hAnsi="Times New Roman" w:cs="Times New Roman"/>
                <w:sz w:val="28"/>
                <w:szCs w:val="28"/>
              </w:rPr>
            </w:pPr>
            <w:r>
              <w:rPr>
                <w:rFonts w:ascii="Times New Roman" w:hAnsi="Times New Roman" w:cs="Times New Roman"/>
                <w:sz w:val="28"/>
                <w:szCs w:val="28"/>
                <w:lang w:val="tt-RU"/>
              </w:rPr>
              <w:t>Шәһәр</w:t>
            </w:r>
            <w:r w:rsidRPr="006C77BC">
              <w:rPr>
                <w:rFonts w:ascii="Times New Roman" w:hAnsi="Times New Roman" w:cs="Times New Roman"/>
                <w:sz w:val="28"/>
                <w:szCs w:val="28"/>
              </w:rPr>
              <w:t xml:space="preserve"> җирлекләре бюджетларының узган еллардагы субсидияләрнең калган өлешен бюджет учреждениеләре тарафыннан кире кайтарудан керемнәре</w:t>
            </w:r>
          </w:p>
        </w:tc>
      </w:tr>
      <w:tr w:rsidR="005E691A" w:rsidRPr="00355C27" w:rsidTr="00355C27">
        <w:tc>
          <w:tcPr>
            <w:tcW w:w="1101" w:type="dxa"/>
          </w:tcPr>
          <w:p w:rsidR="005E691A" w:rsidRPr="00355C27" w:rsidRDefault="005E691A"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5E691A" w:rsidRPr="00355C27" w:rsidRDefault="005E691A"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2 19 45160 10 0000 150</w:t>
            </w:r>
          </w:p>
        </w:tc>
        <w:tc>
          <w:tcPr>
            <w:tcW w:w="5245" w:type="dxa"/>
          </w:tcPr>
          <w:p w:rsidR="005E691A" w:rsidRPr="00355C27" w:rsidRDefault="006C77BC" w:rsidP="00355C2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both"/>
              <w:rPr>
                <w:rFonts w:ascii="Times New Roman" w:hAnsi="Times New Roman" w:cs="Times New Roman"/>
                <w:sz w:val="28"/>
                <w:szCs w:val="28"/>
              </w:rPr>
            </w:pPr>
            <w:r w:rsidRPr="006C77BC">
              <w:rPr>
                <w:rFonts w:ascii="Times New Roman" w:hAnsi="Times New Roman" w:cs="Times New Roman"/>
                <w:sz w:val="28"/>
                <w:szCs w:val="28"/>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башка бюджетара трансфертларның калдыкларын авыл җирлекләре бюджетларыннан кире кайтару</w:t>
            </w:r>
          </w:p>
        </w:tc>
      </w:tr>
      <w:tr w:rsidR="005E691A" w:rsidRPr="00355C27" w:rsidTr="00355C27">
        <w:tc>
          <w:tcPr>
            <w:tcW w:w="1101" w:type="dxa"/>
          </w:tcPr>
          <w:p w:rsidR="005E691A" w:rsidRPr="00355C27" w:rsidRDefault="005E691A" w:rsidP="00683167">
            <w:pPr>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5E691A" w:rsidRPr="00355C27" w:rsidRDefault="005E691A" w:rsidP="00683167">
            <w:pPr>
              <w:jc w:val="center"/>
              <w:rPr>
                <w:rFonts w:ascii="Times New Roman" w:hAnsi="Times New Roman" w:cs="Times New Roman"/>
                <w:sz w:val="28"/>
                <w:szCs w:val="28"/>
              </w:rPr>
            </w:pPr>
            <w:r w:rsidRPr="00355C27">
              <w:rPr>
                <w:rFonts w:ascii="Times New Roman" w:hAnsi="Times New Roman" w:cs="Times New Roman"/>
                <w:color w:val="000000"/>
                <w:sz w:val="28"/>
                <w:szCs w:val="28"/>
              </w:rPr>
              <w:t>2 19 45160 13 0000 150</w:t>
            </w:r>
          </w:p>
        </w:tc>
        <w:tc>
          <w:tcPr>
            <w:tcW w:w="5245" w:type="dxa"/>
            <w:vAlign w:val="center"/>
          </w:tcPr>
          <w:p w:rsidR="005E691A" w:rsidRPr="00355C27" w:rsidRDefault="006C77BC" w:rsidP="006C77BC">
            <w:pPr>
              <w:jc w:val="both"/>
              <w:rPr>
                <w:rFonts w:ascii="Times New Roman" w:hAnsi="Times New Roman" w:cs="Times New Roman"/>
                <w:color w:val="000000"/>
                <w:sz w:val="28"/>
                <w:szCs w:val="28"/>
              </w:rPr>
            </w:pPr>
            <w:r w:rsidRPr="006C77BC">
              <w:rPr>
                <w:rFonts w:ascii="Times New Roman" w:hAnsi="Times New Roman" w:cs="Times New Roman"/>
                <w:color w:val="000000"/>
                <w:sz w:val="28"/>
                <w:szCs w:val="28"/>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башка бюджета</w:t>
            </w:r>
            <w:r>
              <w:rPr>
                <w:rFonts w:ascii="Times New Roman" w:hAnsi="Times New Roman" w:cs="Times New Roman"/>
                <w:color w:val="000000"/>
                <w:sz w:val="28"/>
                <w:szCs w:val="28"/>
              </w:rPr>
              <w:t>ра трансфертларның калдыкларын шәһәр</w:t>
            </w:r>
            <w:r w:rsidRPr="006C77BC">
              <w:rPr>
                <w:rFonts w:ascii="Times New Roman" w:hAnsi="Times New Roman" w:cs="Times New Roman"/>
                <w:color w:val="000000"/>
                <w:sz w:val="28"/>
                <w:szCs w:val="28"/>
              </w:rPr>
              <w:t xml:space="preserve"> җирлекләре бюджетларыннан кире кайтару</w:t>
            </w:r>
          </w:p>
        </w:tc>
      </w:tr>
      <w:tr w:rsidR="005E691A" w:rsidRPr="00355C27" w:rsidTr="00355C27">
        <w:tc>
          <w:tcPr>
            <w:tcW w:w="1101" w:type="dxa"/>
          </w:tcPr>
          <w:p w:rsidR="005E691A" w:rsidRPr="00355C27" w:rsidRDefault="005E691A"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sz w:val="28"/>
                <w:szCs w:val="28"/>
              </w:rPr>
              <w:t>926</w:t>
            </w:r>
          </w:p>
        </w:tc>
        <w:tc>
          <w:tcPr>
            <w:tcW w:w="3260" w:type="dxa"/>
          </w:tcPr>
          <w:p w:rsidR="005E691A" w:rsidRPr="00355C27" w:rsidRDefault="005E691A" w:rsidP="0068316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sz w:val="28"/>
                <w:szCs w:val="28"/>
              </w:rPr>
            </w:pPr>
            <w:r w:rsidRPr="00355C27">
              <w:rPr>
                <w:rFonts w:ascii="Times New Roman" w:hAnsi="Times New Roman" w:cs="Times New Roman"/>
                <w:color w:val="000000"/>
                <w:sz w:val="28"/>
                <w:szCs w:val="28"/>
              </w:rPr>
              <w:t>2 19 60010 10 0000 150</w:t>
            </w:r>
          </w:p>
        </w:tc>
        <w:tc>
          <w:tcPr>
            <w:tcW w:w="5245" w:type="dxa"/>
          </w:tcPr>
          <w:p w:rsidR="005E691A" w:rsidRPr="00355C27" w:rsidRDefault="006C77BC" w:rsidP="006C77BC">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both"/>
              <w:rPr>
                <w:rFonts w:ascii="Times New Roman" w:hAnsi="Times New Roman" w:cs="Times New Roman"/>
                <w:sz w:val="28"/>
                <w:szCs w:val="28"/>
              </w:rPr>
            </w:pPr>
            <w:r w:rsidRPr="006C77BC">
              <w:rPr>
                <w:rFonts w:ascii="Times New Roman" w:hAnsi="Times New Roman" w:cs="Times New Roman"/>
                <w:sz w:val="28"/>
                <w:szCs w:val="28"/>
              </w:rPr>
              <w:t xml:space="preserve">Максатчан билгеләнеше булган башка субсидияләрнең, субвенцияләрнең һәм башка бюджетара трансфертларның калган </w:t>
            </w:r>
            <w:r>
              <w:rPr>
                <w:rFonts w:ascii="Times New Roman" w:hAnsi="Times New Roman" w:cs="Times New Roman"/>
                <w:sz w:val="28"/>
                <w:szCs w:val="28"/>
                <w:lang w:val="tt-RU"/>
              </w:rPr>
              <w:t>калдыкларын</w:t>
            </w:r>
            <w:r w:rsidRPr="006C77BC">
              <w:rPr>
                <w:rFonts w:ascii="Times New Roman" w:hAnsi="Times New Roman" w:cs="Times New Roman"/>
                <w:sz w:val="28"/>
                <w:szCs w:val="28"/>
              </w:rPr>
              <w:t xml:space="preserve"> авыл җирлекләре </w:t>
            </w:r>
            <w:r w:rsidRPr="006C77BC">
              <w:rPr>
                <w:rFonts w:ascii="Times New Roman" w:hAnsi="Times New Roman" w:cs="Times New Roman"/>
                <w:sz w:val="28"/>
                <w:szCs w:val="28"/>
              </w:rPr>
              <w:lastRenderedPageBreak/>
              <w:t>бюджетларыннан кире кайтару</w:t>
            </w:r>
          </w:p>
        </w:tc>
      </w:tr>
      <w:tr w:rsidR="005E691A" w:rsidRPr="00355C27" w:rsidTr="00355C27">
        <w:tc>
          <w:tcPr>
            <w:tcW w:w="1101" w:type="dxa"/>
          </w:tcPr>
          <w:p w:rsidR="005E691A" w:rsidRPr="00355C27" w:rsidRDefault="005E691A" w:rsidP="00683167">
            <w:pPr>
              <w:jc w:val="center"/>
              <w:rPr>
                <w:rFonts w:ascii="Times New Roman" w:hAnsi="Times New Roman" w:cs="Times New Roman"/>
                <w:sz w:val="28"/>
                <w:szCs w:val="28"/>
              </w:rPr>
            </w:pPr>
            <w:r w:rsidRPr="00355C27">
              <w:rPr>
                <w:rFonts w:ascii="Times New Roman" w:hAnsi="Times New Roman" w:cs="Times New Roman"/>
                <w:sz w:val="28"/>
                <w:szCs w:val="28"/>
              </w:rPr>
              <w:lastRenderedPageBreak/>
              <w:t>926</w:t>
            </w:r>
          </w:p>
        </w:tc>
        <w:tc>
          <w:tcPr>
            <w:tcW w:w="3260" w:type="dxa"/>
          </w:tcPr>
          <w:p w:rsidR="005E691A" w:rsidRPr="00355C27" w:rsidRDefault="005E691A" w:rsidP="00683167">
            <w:pPr>
              <w:jc w:val="center"/>
              <w:rPr>
                <w:rFonts w:ascii="Times New Roman" w:hAnsi="Times New Roman" w:cs="Times New Roman"/>
                <w:sz w:val="28"/>
                <w:szCs w:val="28"/>
              </w:rPr>
            </w:pPr>
            <w:r w:rsidRPr="00355C27">
              <w:rPr>
                <w:rFonts w:ascii="Times New Roman" w:hAnsi="Times New Roman" w:cs="Times New Roman"/>
                <w:color w:val="000000"/>
                <w:sz w:val="28"/>
                <w:szCs w:val="28"/>
              </w:rPr>
              <w:t>2 19 60010 13 0000 150</w:t>
            </w:r>
          </w:p>
        </w:tc>
        <w:tc>
          <w:tcPr>
            <w:tcW w:w="5245" w:type="dxa"/>
          </w:tcPr>
          <w:p w:rsidR="005E691A" w:rsidRPr="00355C27" w:rsidRDefault="006C77BC" w:rsidP="006C77BC">
            <w:pPr>
              <w:jc w:val="both"/>
              <w:rPr>
                <w:rFonts w:ascii="Times New Roman" w:hAnsi="Times New Roman" w:cs="Times New Roman"/>
                <w:sz w:val="28"/>
                <w:szCs w:val="28"/>
              </w:rPr>
            </w:pPr>
            <w:r w:rsidRPr="006C77BC">
              <w:rPr>
                <w:rFonts w:ascii="Times New Roman" w:hAnsi="Times New Roman" w:cs="Times New Roman"/>
                <w:color w:val="000000"/>
                <w:sz w:val="28"/>
                <w:szCs w:val="28"/>
              </w:rPr>
              <w:t xml:space="preserve">Максатчан билгеләнеше булган башка субсидияләрнең, субвенцияләрнең һәм башка бюджетара трансфертларның калган калдыкларын </w:t>
            </w:r>
            <w:r>
              <w:rPr>
                <w:rFonts w:ascii="Times New Roman" w:hAnsi="Times New Roman" w:cs="Times New Roman"/>
                <w:color w:val="000000"/>
                <w:sz w:val="28"/>
                <w:szCs w:val="28"/>
                <w:lang w:val="tt-RU"/>
              </w:rPr>
              <w:t>шәһәр</w:t>
            </w:r>
            <w:r w:rsidRPr="006C77BC">
              <w:rPr>
                <w:rFonts w:ascii="Times New Roman" w:hAnsi="Times New Roman" w:cs="Times New Roman"/>
                <w:color w:val="000000"/>
                <w:sz w:val="28"/>
                <w:szCs w:val="28"/>
              </w:rPr>
              <w:t xml:space="preserve"> җирлекләре бюджетларыннан кире кайтару</w:t>
            </w:r>
          </w:p>
        </w:tc>
      </w:tr>
      <w:tr w:rsidR="00F605AC" w:rsidRPr="00355C27" w:rsidTr="00355C27">
        <w:tc>
          <w:tcPr>
            <w:tcW w:w="1101" w:type="dxa"/>
          </w:tcPr>
          <w:p w:rsidR="00F605AC" w:rsidRPr="00355C27" w:rsidRDefault="00F605AC" w:rsidP="00683167">
            <w:pPr>
              <w:jc w:val="center"/>
              <w:rPr>
                <w:rFonts w:ascii="Times New Roman" w:hAnsi="Times New Roman" w:cs="Times New Roman"/>
                <w:b/>
                <w:sz w:val="28"/>
                <w:szCs w:val="28"/>
              </w:rPr>
            </w:pPr>
            <w:r w:rsidRPr="00355C27">
              <w:rPr>
                <w:rFonts w:ascii="Times New Roman" w:hAnsi="Times New Roman" w:cs="Times New Roman"/>
                <w:b/>
                <w:sz w:val="28"/>
                <w:szCs w:val="28"/>
              </w:rPr>
              <w:t>937</w:t>
            </w:r>
          </w:p>
        </w:tc>
        <w:tc>
          <w:tcPr>
            <w:tcW w:w="8505" w:type="dxa"/>
            <w:gridSpan w:val="2"/>
          </w:tcPr>
          <w:p w:rsidR="00F605AC" w:rsidRPr="006C77BC" w:rsidRDefault="006C77BC" w:rsidP="00355C27">
            <w:pPr>
              <w:jc w:val="both"/>
              <w:rPr>
                <w:rFonts w:ascii="Times New Roman" w:hAnsi="Times New Roman" w:cs="Times New Roman"/>
                <w:color w:val="000000"/>
                <w:sz w:val="28"/>
                <w:szCs w:val="28"/>
                <w:lang w:val="tt-RU"/>
              </w:rPr>
            </w:pPr>
            <w:r w:rsidRPr="006C77BC">
              <w:rPr>
                <w:rFonts w:ascii="Times New Roman" w:hAnsi="Times New Roman" w:cs="Times New Roman"/>
                <w:b/>
                <w:sz w:val="28"/>
                <w:szCs w:val="28"/>
                <w:lang w:eastAsia="ru-RU"/>
              </w:rPr>
              <w:t>Татарстан Республикасы «Лениногорск муниципаль районы» муниципаль берәмлегенең Мөлкәт һәм җир мөнәсәбәтләре палатасы</w:t>
            </w:r>
            <w:r>
              <w:rPr>
                <w:rFonts w:ascii="Times New Roman" w:hAnsi="Times New Roman" w:cs="Times New Roman"/>
                <w:b/>
                <w:sz w:val="28"/>
                <w:szCs w:val="28"/>
                <w:lang w:val="tt-RU" w:eastAsia="ru-RU"/>
              </w:rPr>
              <w:t xml:space="preserve"> муниципаль казна учреждениесе</w:t>
            </w:r>
          </w:p>
        </w:tc>
      </w:tr>
      <w:tr w:rsidR="00BD64CD" w:rsidRPr="00355C27" w:rsidTr="00355C27">
        <w:tc>
          <w:tcPr>
            <w:tcW w:w="1101" w:type="dxa"/>
          </w:tcPr>
          <w:p w:rsidR="00BD64CD" w:rsidRPr="00355C27" w:rsidRDefault="00BD64CD" w:rsidP="00BD64CD">
            <w:pPr>
              <w:jc w:val="center"/>
              <w:rPr>
                <w:rFonts w:ascii="Times New Roman" w:hAnsi="Times New Roman" w:cs="Times New Roman"/>
                <w:sz w:val="28"/>
                <w:szCs w:val="28"/>
              </w:rPr>
            </w:pPr>
            <w:r w:rsidRPr="00355C27">
              <w:rPr>
                <w:rFonts w:ascii="Times New Roman" w:hAnsi="Times New Roman" w:cs="Times New Roman"/>
                <w:color w:val="000000"/>
                <w:sz w:val="28"/>
                <w:szCs w:val="28"/>
              </w:rPr>
              <w:t>937</w:t>
            </w:r>
          </w:p>
        </w:tc>
        <w:tc>
          <w:tcPr>
            <w:tcW w:w="3260" w:type="dxa"/>
          </w:tcPr>
          <w:p w:rsidR="00BD64CD" w:rsidRPr="00355C27" w:rsidRDefault="00BD64CD" w:rsidP="0084248F">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color w:val="000000"/>
                <w:sz w:val="28"/>
                <w:szCs w:val="28"/>
              </w:rPr>
            </w:pPr>
            <w:r w:rsidRPr="00355C27">
              <w:rPr>
                <w:rFonts w:ascii="Times New Roman" w:hAnsi="Times New Roman" w:cs="Times New Roman"/>
                <w:color w:val="000000"/>
                <w:sz w:val="28"/>
                <w:szCs w:val="28"/>
              </w:rPr>
              <w:t>1 11</w:t>
            </w:r>
            <w:r w:rsidR="0084248F" w:rsidRPr="00355C27">
              <w:rPr>
                <w:rFonts w:ascii="Times New Roman" w:hAnsi="Times New Roman" w:cs="Times New Roman"/>
                <w:color w:val="000000"/>
                <w:sz w:val="28"/>
                <w:szCs w:val="28"/>
              </w:rPr>
              <w:t xml:space="preserve"> </w:t>
            </w:r>
            <w:r w:rsidRPr="00355C27">
              <w:rPr>
                <w:rFonts w:ascii="Times New Roman" w:hAnsi="Times New Roman" w:cs="Times New Roman"/>
                <w:color w:val="000000"/>
                <w:sz w:val="28"/>
                <w:szCs w:val="28"/>
              </w:rPr>
              <w:t>05025</w:t>
            </w:r>
            <w:r w:rsidR="00CD4051" w:rsidRPr="00355C27">
              <w:rPr>
                <w:rFonts w:ascii="Times New Roman" w:hAnsi="Times New Roman" w:cs="Times New Roman"/>
                <w:color w:val="000000"/>
                <w:sz w:val="28"/>
                <w:szCs w:val="28"/>
              </w:rPr>
              <w:t xml:space="preserve"> </w:t>
            </w:r>
            <w:r w:rsidRPr="00355C27">
              <w:rPr>
                <w:rFonts w:ascii="Times New Roman" w:hAnsi="Times New Roman" w:cs="Times New Roman"/>
                <w:color w:val="000000"/>
                <w:sz w:val="28"/>
                <w:szCs w:val="28"/>
              </w:rPr>
              <w:t>10 0000 120</w:t>
            </w:r>
          </w:p>
        </w:tc>
        <w:tc>
          <w:tcPr>
            <w:tcW w:w="5245" w:type="dxa"/>
          </w:tcPr>
          <w:p w:rsidR="00BD64CD" w:rsidRPr="00355C27" w:rsidRDefault="005D195C" w:rsidP="00355C27">
            <w:pPr>
              <w:jc w:val="both"/>
              <w:rPr>
                <w:rFonts w:ascii="Times New Roman" w:hAnsi="Times New Roman" w:cs="Times New Roman"/>
                <w:color w:val="000000"/>
                <w:sz w:val="28"/>
                <w:szCs w:val="28"/>
              </w:rPr>
            </w:pPr>
            <w:r w:rsidRPr="005D195C">
              <w:rPr>
                <w:rFonts w:ascii="Times New Roman" w:hAnsi="Times New Roman" w:cs="Times New Roman"/>
                <w:color w:val="000000"/>
                <w:sz w:val="28"/>
                <w:szCs w:val="28"/>
              </w:rPr>
              <w:t xml:space="preserve">Аренда түләве рәвешендә алына торган керемнәр, шулай ук авыл җирлекләре милкендә булган җирләр өчен аренда шартнамәләрен төзүгә хокук сатудан алынган </w:t>
            </w:r>
            <w:r>
              <w:rPr>
                <w:rFonts w:ascii="Times New Roman" w:hAnsi="Times New Roman" w:cs="Times New Roman"/>
                <w:color w:val="000000"/>
                <w:sz w:val="28"/>
                <w:szCs w:val="28"/>
              </w:rPr>
              <w:t>акчалар (муниципаль бюджет һәм а</w:t>
            </w:r>
            <w:r w:rsidRPr="005D195C">
              <w:rPr>
                <w:rFonts w:ascii="Times New Roman" w:hAnsi="Times New Roman" w:cs="Times New Roman"/>
                <w:color w:val="000000"/>
                <w:sz w:val="28"/>
                <w:szCs w:val="28"/>
              </w:rPr>
              <w:t>втоном учреждениеләрнең җир кишәрлекләреннән тыш)</w:t>
            </w:r>
          </w:p>
        </w:tc>
      </w:tr>
      <w:tr w:rsidR="00BD64CD" w:rsidRPr="00355C27" w:rsidTr="00355C27">
        <w:tc>
          <w:tcPr>
            <w:tcW w:w="1101" w:type="dxa"/>
          </w:tcPr>
          <w:p w:rsidR="00BD64CD" w:rsidRPr="00355C27" w:rsidRDefault="00BD64CD" w:rsidP="00BD64CD">
            <w:pPr>
              <w:jc w:val="center"/>
              <w:rPr>
                <w:rFonts w:ascii="Times New Roman" w:hAnsi="Times New Roman" w:cs="Times New Roman"/>
                <w:sz w:val="28"/>
                <w:szCs w:val="28"/>
              </w:rPr>
            </w:pPr>
            <w:r w:rsidRPr="00355C27">
              <w:rPr>
                <w:rFonts w:ascii="Times New Roman" w:hAnsi="Times New Roman" w:cs="Times New Roman"/>
                <w:color w:val="000000"/>
                <w:sz w:val="28"/>
                <w:szCs w:val="28"/>
              </w:rPr>
              <w:t>937</w:t>
            </w:r>
          </w:p>
        </w:tc>
        <w:tc>
          <w:tcPr>
            <w:tcW w:w="3260" w:type="dxa"/>
          </w:tcPr>
          <w:p w:rsidR="00BD64CD" w:rsidRPr="00355C27" w:rsidRDefault="00BD64CD" w:rsidP="00BD64CD">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color w:val="000000"/>
                <w:sz w:val="28"/>
                <w:szCs w:val="28"/>
              </w:rPr>
            </w:pPr>
            <w:r w:rsidRPr="00355C27">
              <w:rPr>
                <w:rFonts w:ascii="Times New Roman" w:hAnsi="Times New Roman" w:cs="Times New Roman"/>
                <w:color w:val="000000"/>
                <w:sz w:val="28"/>
                <w:szCs w:val="28"/>
              </w:rPr>
              <w:t>1 11 05025 13 0000 120</w:t>
            </w:r>
          </w:p>
        </w:tc>
        <w:tc>
          <w:tcPr>
            <w:tcW w:w="5245" w:type="dxa"/>
          </w:tcPr>
          <w:p w:rsidR="00BD64CD" w:rsidRPr="00355C27" w:rsidRDefault="005D195C" w:rsidP="005D195C">
            <w:pPr>
              <w:jc w:val="both"/>
              <w:rPr>
                <w:rFonts w:ascii="Times New Roman" w:hAnsi="Times New Roman" w:cs="Times New Roman"/>
                <w:color w:val="000000"/>
                <w:sz w:val="28"/>
                <w:szCs w:val="28"/>
              </w:rPr>
            </w:pPr>
            <w:r w:rsidRPr="005D195C">
              <w:rPr>
                <w:rFonts w:ascii="Times New Roman" w:hAnsi="Times New Roman" w:cs="Times New Roman"/>
                <w:color w:val="000000"/>
                <w:sz w:val="28"/>
                <w:szCs w:val="28"/>
              </w:rPr>
              <w:t xml:space="preserve">Аренда түләве рәвешендә алына торган керемнәр, шулай ук </w:t>
            </w:r>
            <w:r>
              <w:rPr>
                <w:rFonts w:ascii="Times New Roman" w:hAnsi="Times New Roman" w:cs="Times New Roman"/>
                <w:color w:val="000000"/>
                <w:sz w:val="28"/>
                <w:szCs w:val="28"/>
                <w:lang w:val="tt-RU"/>
              </w:rPr>
              <w:t>шәһәр</w:t>
            </w:r>
            <w:r w:rsidRPr="005D195C">
              <w:rPr>
                <w:rFonts w:ascii="Times New Roman" w:hAnsi="Times New Roman" w:cs="Times New Roman"/>
                <w:color w:val="000000"/>
                <w:sz w:val="28"/>
                <w:szCs w:val="28"/>
              </w:rPr>
              <w:t xml:space="preserve"> җирлекләре милкендә булган җирләр өчен аренда шартнамәләрен төзүгә хокук сатудан алынган акчалар (муниципаль бюджет һәм автоном учреждениеләрнең җир кишәрлекләреннән тыш)</w:t>
            </w:r>
          </w:p>
        </w:tc>
      </w:tr>
      <w:tr w:rsidR="00BD64CD" w:rsidRPr="00355C27" w:rsidTr="00355C27">
        <w:tc>
          <w:tcPr>
            <w:tcW w:w="1101" w:type="dxa"/>
          </w:tcPr>
          <w:p w:rsidR="00BD64CD" w:rsidRPr="00355C27" w:rsidRDefault="00BD64CD" w:rsidP="00BD64CD">
            <w:pPr>
              <w:jc w:val="center"/>
              <w:rPr>
                <w:rFonts w:ascii="Times New Roman" w:hAnsi="Times New Roman" w:cs="Times New Roman"/>
                <w:sz w:val="28"/>
                <w:szCs w:val="28"/>
              </w:rPr>
            </w:pPr>
            <w:r w:rsidRPr="00355C27">
              <w:rPr>
                <w:rFonts w:ascii="Times New Roman" w:hAnsi="Times New Roman" w:cs="Times New Roman"/>
                <w:color w:val="000000"/>
                <w:sz w:val="28"/>
                <w:szCs w:val="28"/>
              </w:rPr>
              <w:t>937</w:t>
            </w:r>
          </w:p>
        </w:tc>
        <w:tc>
          <w:tcPr>
            <w:tcW w:w="3260" w:type="dxa"/>
          </w:tcPr>
          <w:p w:rsidR="00BD64CD" w:rsidRPr="00355C27" w:rsidRDefault="00BD64CD" w:rsidP="00BD64CD">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color w:val="000000"/>
                <w:sz w:val="28"/>
                <w:szCs w:val="28"/>
              </w:rPr>
            </w:pPr>
            <w:r w:rsidRPr="00355C27">
              <w:rPr>
                <w:rFonts w:ascii="Times New Roman" w:hAnsi="Times New Roman" w:cs="Times New Roman"/>
                <w:color w:val="000000"/>
                <w:sz w:val="28"/>
                <w:szCs w:val="28"/>
              </w:rPr>
              <w:t>1 11 05035 10 0000 120</w:t>
            </w:r>
          </w:p>
        </w:tc>
        <w:tc>
          <w:tcPr>
            <w:tcW w:w="5245" w:type="dxa"/>
          </w:tcPr>
          <w:p w:rsidR="00BD64CD" w:rsidRPr="00355C27" w:rsidRDefault="005D195C" w:rsidP="00355C27">
            <w:pPr>
              <w:jc w:val="both"/>
              <w:rPr>
                <w:rFonts w:ascii="Times New Roman" w:hAnsi="Times New Roman" w:cs="Times New Roman"/>
                <w:color w:val="000000"/>
                <w:sz w:val="28"/>
                <w:szCs w:val="28"/>
              </w:rPr>
            </w:pPr>
            <w:r w:rsidRPr="005D195C">
              <w:rPr>
                <w:rFonts w:ascii="Times New Roman" w:hAnsi="Times New Roman" w:cs="Times New Roman"/>
                <w:color w:val="000000"/>
                <w:sz w:val="28"/>
                <w:szCs w:val="28"/>
              </w:rPr>
              <w:t xml:space="preserve">Авыл җирлекләре белән идарә итү органнарының оператив идарәсендәге һәм алар төзегән учреждениеләрне (муниципаль бюджет һәм автоном учреждениеләр мөлкәтеннән </w:t>
            </w:r>
            <w:proofErr w:type="gramStart"/>
            <w:r w:rsidRPr="005D195C">
              <w:rPr>
                <w:rFonts w:ascii="Times New Roman" w:hAnsi="Times New Roman" w:cs="Times New Roman"/>
                <w:color w:val="000000"/>
                <w:sz w:val="28"/>
                <w:szCs w:val="28"/>
              </w:rPr>
              <w:t>тыш)арендага</w:t>
            </w:r>
            <w:proofErr w:type="gramEnd"/>
            <w:r w:rsidRPr="005D195C">
              <w:rPr>
                <w:rFonts w:ascii="Times New Roman" w:hAnsi="Times New Roman" w:cs="Times New Roman"/>
                <w:color w:val="000000"/>
                <w:sz w:val="28"/>
                <w:szCs w:val="28"/>
              </w:rPr>
              <w:t xml:space="preserve"> бирүдән кергән керемнәр</w:t>
            </w:r>
          </w:p>
        </w:tc>
      </w:tr>
      <w:tr w:rsidR="00BD64CD" w:rsidRPr="00355C27" w:rsidTr="00355C27">
        <w:tc>
          <w:tcPr>
            <w:tcW w:w="1101" w:type="dxa"/>
          </w:tcPr>
          <w:p w:rsidR="00BD64CD" w:rsidRPr="00355C27" w:rsidRDefault="00BD64CD" w:rsidP="00BD64CD">
            <w:pPr>
              <w:jc w:val="center"/>
              <w:rPr>
                <w:rFonts w:ascii="Times New Roman" w:hAnsi="Times New Roman" w:cs="Times New Roman"/>
                <w:sz w:val="28"/>
                <w:szCs w:val="28"/>
              </w:rPr>
            </w:pPr>
            <w:r w:rsidRPr="00355C27">
              <w:rPr>
                <w:rFonts w:ascii="Times New Roman" w:hAnsi="Times New Roman" w:cs="Times New Roman"/>
                <w:color w:val="000000"/>
                <w:sz w:val="28"/>
                <w:szCs w:val="28"/>
              </w:rPr>
              <w:t>937</w:t>
            </w:r>
          </w:p>
        </w:tc>
        <w:tc>
          <w:tcPr>
            <w:tcW w:w="3260" w:type="dxa"/>
          </w:tcPr>
          <w:p w:rsidR="00BD64CD" w:rsidRPr="00355C27" w:rsidRDefault="00BD64CD" w:rsidP="00BD64CD">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color w:val="000000"/>
                <w:sz w:val="28"/>
                <w:szCs w:val="28"/>
              </w:rPr>
            </w:pPr>
            <w:r w:rsidRPr="00355C27">
              <w:rPr>
                <w:rFonts w:ascii="Times New Roman" w:hAnsi="Times New Roman" w:cs="Times New Roman"/>
                <w:color w:val="000000"/>
                <w:sz w:val="28"/>
                <w:szCs w:val="28"/>
              </w:rPr>
              <w:t>1 11 05035 13 0000 120</w:t>
            </w:r>
          </w:p>
        </w:tc>
        <w:tc>
          <w:tcPr>
            <w:tcW w:w="5245" w:type="dxa"/>
          </w:tcPr>
          <w:p w:rsidR="00BD64CD" w:rsidRPr="00355C27" w:rsidRDefault="00FC0EE7" w:rsidP="00355C27">
            <w:pPr>
              <w:jc w:val="both"/>
              <w:rPr>
                <w:rFonts w:ascii="Times New Roman" w:hAnsi="Times New Roman" w:cs="Times New Roman"/>
                <w:color w:val="000000"/>
                <w:sz w:val="28"/>
                <w:szCs w:val="28"/>
              </w:rPr>
            </w:pPr>
            <w:r w:rsidRPr="00FC0EE7">
              <w:rPr>
                <w:rFonts w:ascii="Times New Roman" w:hAnsi="Times New Roman" w:cs="Times New Roman"/>
                <w:color w:val="000000"/>
                <w:sz w:val="28"/>
                <w:szCs w:val="28"/>
              </w:rPr>
              <w:t>Шәһәр җирлекләре белән идарә итү органнарының оператив идарәсендәге һәм алар төзегән учреждениеләрне (муниципаль бюджет һәм автоном учреждениеләр мөлкәтеннән тыш)</w:t>
            </w:r>
            <w:r w:rsidR="007749C2">
              <w:rPr>
                <w:rFonts w:ascii="Times New Roman" w:hAnsi="Times New Roman" w:cs="Times New Roman"/>
                <w:color w:val="000000"/>
                <w:sz w:val="28"/>
                <w:szCs w:val="28"/>
                <w:lang w:val="tt-RU"/>
              </w:rPr>
              <w:t xml:space="preserve"> </w:t>
            </w:r>
            <w:bookmarkStart w:id="0" w:name="_GoBack"/>
            <w:bookmarkEnd w:id="0"/>
            <w:r w:rsidRPr="00FC0EE7">
              <w:rPr>
                <w:rFonts w:ascii="Times New Roman" w:hAnsi="Times New Roman" w:cs="Times New Roman"/>
                <w:color w:val="000000"/>
                <w:sz w:val="28"/>
                <w:szCs w:val="28"/>
              </w:rPr>
              <w:t>арендага бирүдән кергән керемнәр</w:t>
            </w:r>
          </w:p>
        </w:tc>
      </w:tr>
      <w:tr w:rsidR="00BD64CD" w:rsidRPr="00355C27" w:rsidTr="00355C27">
        <w:tc>
          <w:tcPr>
            <w:tcW w:w="1101" w:type="dxa"/>
          </w:tcPr>
          <w:p w:rsidR="00BD64CD" w:rsidRPr="00355C27" w:rsidRDefault="00BD64CD" w:rsidP="00BD64CD">
            <w:pPr>
              <w:jc w:val="center"/>
              <w:rPr>
                <w:rFonts w:ascii="Times New Roman" w:hAnsi="Times New Roman" w:cs="Times New Roman"/>
                <w:sz w:val="28"/>
                <w:szCs w:val="28"/>
              </w:rPr>
            </w:pPr>
            <w:r w:rsidRPr="00355C27">
              <w:rPr>
                <w:rFonts w:ascii="Times New Roman" w:hAnsi="Times New Roman" w:cs="Times New Roman"/>
                <w:color w:val="000000"/>
                <w:sz w:val="28"/>
                <w:szCs w:val="28"/>
              </w:rPr>
              <w:t>937</w:t>
            </w:r>
          </w:p>
        </w:tc>
        <w:tc>
          <w:tcPr>
            <w:tcW w:w="3260" w:type="dxa"/>
          </w:tcPr>
          <w:p w:rsidR="00BD64CD" w:rsidRPr="00355C27" w:rsidRDefault="00BD64CD" w:rsidP="00BD64CD">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color w:val="000000"/>
                <w:sz w:val="28"/>
                <w:szCs w:val="28"/>
              </w:rPr>
            </w:pPr>
            <w:r w:rsidRPr="00355C27">
              <w:rPr>
                <w:rFonts w:ascii="Times New Roman" w:hAnsi="Times New Roman" w:cs="Times New Roman"/>
                <w:color w:val="000000"/>
                <w:sz w:val="28"/>
                <w:szCs w:val="28"/>
              </w:rPr>
              <w:t>1 11 05075 10 0000 120</w:t>
            </w:r>
          </w:p>
        </w:tc>
        <w:tc>
          <w:tcPr>
            <w:tcW w:w="5245" w:type="dxa"/>
          </w:tcPr>
          <w:p w:rsidR="00BD64CD" w:rsidRPr="00355C27" w:rsidRDefault="00FC0EE7" w:rsidP="00355C27">
            <w:pPr>
              <w:jc w:val="both"/>
              <w:rPr>
                <w:rFonts w:ascii="Times New Roman" w:hAnsi="Times New Roman" w:cs="Times New Roman"/>
                <w:color w:val="000000"/>
                <w:sz w:val="28"/>
                <w:szCs w:val="28"/>
              </w:rPr>
            </w:pPr>
            <w:r w:rsidRPr="00FC0EE7">
              <w:rPr>
                <w:rFonts w:ascii="Times New Roman" w:hAnsi="Times New Roman" w:cs="Times New Roman"/>
                <w:color w:val="000000"/>
                <w:sz w:val="28"/>
                <w:szCs w:val="28"/>
              </w:rPr>
              <w:t>Авыл җирлекләре казнасын тәшкил иткән мөлкәтне арендага бирүдән кергән керемнәр (җир кишәрлекләреннән тыш)</w:t>
            </w:r>
          </w:p>
        </w:tc>
      </w:tr>
      <w:tr w:rsidR="00BD64CD" w:rsidRPr="00355C27" w:rsidTr="00355C27">
        <w:tc>
          <w:tcPr>
            <w:tcW w:w="1101" w:type="dxa"/>
          </w:tcPr>
          <w:p w:rsidR="00BD64CD" w:rsidRPr="00355C27" w:rsidRDefault="00BD64CD" w:rsidP="00BD64CD">
            <w:pPr>
              <w:jc w:val="center"/>
              <w:rPr>
                <w:rFonts w:ascii="Times New Roman" w:hAnsi="Times New Roman" w:cs="Times New Roman"/>
                <w:sz w:val="28"/>
                <w:szCs w:val="28"/>
              </w:rPr>
            </w:pPr>
            <w:r w:rsidRPr="00355C27">
              <w:rPr>
                <w:rFonts w:ascii="Times New Roman" w:hAnsi="Times New Roman" w:cs="Times New Roman"/>
                <w:color w:val="000000"/>
                <w:sz w:val="28"/>
                <w:szCs w:val="28"/>
              </w:rPr>
              <w:t>937</w:t>
            </w:r>
          </w:p>
        </w:tc>
        <w:tc>
          <w:tcPr>
            <w:tcW w:w="3260" w:type="dxa"/>
          </w:tcPr>
          <w:p w:rsidR="00BD64CD" w:rsidRPr="00355C27" w:rsidRDefault="00BD64CD" w:rsidP="00BD64CD">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color w:val="000000"/>
                <w:sz w:val="28"/>
                <w:szCs w:val="28"/>
              </w:rPr>
            </w:pPr>
            <w:r w:rsidRPr="00355C27">
              <w:rPr>
                <w:rFonts w:ascii="Times New Roman" w:hAnsi="Times New Roman" w:cs="Times New Roman"/>
                <w:color w:val="000000"/>
                <w:sz w:val="28"/>
                <w:szCs w:val="28"/>
              </w:rPr>
              <w:t>1 11 05075 13 0000 120</w:t>
            </w:r>
          </w:p>
        </w:tc>
        <w:tc>
          <w:tcPr>
            <w:tcW w:w="5245" w:type="dxa"/>
          </w:tcPr>
          <w:p w:rsidR="00BD64CD" w:rsidRPr="00355C27" w:rsidRDefault="00FC0EE7" w:rsidP="00355C27">
            <w:pPr>
              <w:jc w:val="both"/>
              <w:rPr>
                <w:rFonts w:ascii="Times New Roman" w:hAnsi="Times New Roman" w:cs="Times New Roman"/>
                <w:color w:val="000000"/>
                <w:sz w:val="28"/>
                <w:szCs w:val="28"/>
              </w:rPr>
            </w:pPr>
            <w:r>
              <w:rPr>
                <w:rFonts w:ascii="Times New Roman" w:hAnsi="Times New Roman" w:cs="Times New Roman"/>
                <w:color w:val="000000"/>
                <w:sz w:val="28"/>
                <w:szCs w:val="28"/>
                <w:lang w:val="tt-RU"/>
              </w:rPr>
              <w:t>Шәһәр</w:t>
            </w:r>
            <w:r w:rsidRPr="00FC0EE7">
              <w:rPr>
                <w:rFonts w:ascii="Times New Roman" w:hAnsi="Times New Roman" w:cs="Times New Roman"/>
                <w:color w:val="000000"/>
                <w:sz w:val="28"/>
                <w:szCs w:val="28"/>
              </w:rPr>
              <w:t xml:space="preserve"> җирлекләре казнасын тәшкил иткән мөлкәтне арендага бирүдән кергән керемнәр (җир кишәрлекләреннән тыш)</w:t>
            </w:r>
          </w:p>
        </w:tc>
      </w:tr>
      <w:tr w:rsidR="00BD64CD" w:rsidRPr="00355C27" w:rsidTr="00355C27">
        <w:tc>
          <w:tcPr>
            <w:tcW w:w="1101" w:type="dxa"/>
          </w:tcPr>
          <w:p w:rsidR="00BD64CD" w:rsidRPr="00355C27" w:rsidRDefault="00BD64CD" w:rsidP="00BD64CD">
            <w:pPr>
              <w:jc w:val="center"/>
              <w:rPr>
                <w:rFonts w:ascii="Times New Roman" w:hAnsi="Times New Roman" w:cs="Times New Roman"/>
                <w:sz w:val="28"/>
                <w:szCs w:val="28"/>
              </w:rPr>
            </w:pPr>
            <w:r w:rsidRPr="00355C27">
              <w:rPr>
                <w:rFonts w:ascii="Times New Roman" w:hAnsi="Times New Roman" w:cs="Times New Roman"/>
                <w:color w:val="000000"/>
                <w:sz w:val="28"/>
                <w:szCs w:val="28"/>
              </w:rPr>
              <w:lastRenderedPageBreak/>
              <w:t>937</w:t>
            </w:r>
          </w:p>
        </w:tc>
        <w:tc>
          <w:tcPr>
            <w:tcW w:w="3260" w:type="dxa"/>
          </w:tcPr>
          <w:p w:rsidR="00BD64CD" w:rsidRPr="00355C27" w:rsidRDefault="00BD64CD" w:rsidP="00BD64CD">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color w:val="000000"/>
                <w:sz w:val="28"/>
                <w:szCs w:val="28"/>
              </w:rPr>
            </w:pPr>
            <w:r w:rsidRPr="00355C27">
              <w:rPr>
                <w:rFonts w:ascii="Times New Roman" w:hAnsi="Times New Roman" w:cs="Times New Roman"/>
                <w:color w:val="000000"/>
                <w:sz w:val="28"/>
                <w:szCs w:val="28"/>
              </w:rPr>
              <w:t>1 11 07015 10 0000 120</w:t>
            </w:r>
          </w:p>
        </w:tc>
        <w:tc>
          <w:tcPr>
            <w:tcW w:w="5245" w:type="dxa"/>
          </w:tcPr>
          <w:p w:rsidR="00BD64CD" w:rsidRPr="00355C27" w:rsidRDefault="00FC0EE7" w:rsidP="00355C27">
            <w:pPr>
              <w:jc w:val="both"/>
              <w:rPr>
                <w:rFonts w:ascii="Times New Roman" w:hAnsi="Times New Roman" w:cs="Times New Roman"/>
                <w:color w:val="000000"/>
                <w:sz w:val="28"/>
                <w:szCs w:val="28"/>
              </w:rPr>
            </w:pPr>
            <w:r w:rsidRPr="00FC0EE7">
              <w:rPr>
                <w:rFonts w:ascii="Times New Roman" w:hAnsi="Times New Roman" w:cs="Times New Roman"/>
                <w:color w:val="000000"/>
                <w:sz w:val="28"/>
                <w:szCs w:val="28"/>
              </w:rPr>
              <w:t>Авыл җирлекләре төзегән муниципаль унитар предприятиеләрнең салымнарны һәм мәҗбүри башка түләүләрне керткәннән соң кала торган керем өлешен күчерүдән керемнәр</w:t>
            </w:r>
          </w:p>
        </w:tc>
      </w:tr>
      <w:tr w:rsidR="00BD64CD" w:rsidRPr="00355C27" w:rsidTr="00355C27">
        <w:tc>
          <w:tcPr>
            <w:tcW w:w="1101" w:type="dxa"/>
          </w:tcPr>
          <w:p w:rsidR="00BD64CD" w:rsidRPr="00355C27" w:rsidRDefault="00BD64CD" w:rsidP="00BD64CD">
            <w:pPr>
              <w:jc w:val="center"/>
              <w:rPr>
                <w:rFonts w:ascii="Times New Roman" w:hAnsi="Times New Roman" w:cs="Times New Roman"/>
                <w:sz w:val="28"/>
                <w:szCs w:val="28"/>
              </w:rPr>
            </w:pPr>
            <w:r w:rsidRPr="00355C27">
              <w:rPr>
                <w:rFonts w:ascii="Times New Roman" w:hAnsi="Times New Roman" w:cs="Times New Roman"/>
                <w:color w:val="000000"/>
                <w:sz w:val="28"/>
                <w:szCs w:val="28"/>
              </w:rPr>
              <w:t>937</w:t>
            </w:r>
          </w:p>
        </w:tc>
        <w:tc>
          <w:tcPr>
            <w:tcW w:w="3260" w:type="dxa"/>
          </w:tcPr>
          <w:p w:rsidR="00BD64CD" w:rsidRPr="00355C27" w:rsidRDefault="00BD64CD" w:rsidP="00BD64CD">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color w:val="000000"/>
                <w:sz w:val="28"/>
                <w:szCs w:val="28"/>
              </w:rPr>
            </w:pPr>
            <w:r w:rsidRPr="00355C27">
              <w:rPr>
                <w:rFonts w:ascii="Times New Roman" w:hAnsi="Times New Roman" w:cs="Times New Roman"/>
                <w:color w:val="000000"/>
                <w:sz w:val="28"/>
                <w:szCs w:val="28"/>
              </w:rPr>
              <w:t>1 11 07015 13 0000 120</w:t>
            </w:r>
          </w:p>
        </w:tc>
        <w:tc>
          <w:tcPr>
            <w:tcW w:w="5245" w:type="dxa"/>
          </w:tcPr>
          <w:p w:rsidR="00BD64CD" w:rsidRPr="00355C27" w:rsidRDefault="00FC0EE7" w:rsidP="00355C27">
            <w:pPr>
              <w:jc w:val="both"/>
              <w:rPr>
                <w:rFonts w:ascii="Times New Roman" w:hAnsi="Times New Roman" w:cs="Times New Roman"/>
                <w:color w:val="000000"/>
                <w:sz w:val="28"/>
                <w:szCs w:val="28"/>
              </w:rPr>
            </w:pPr>
            <w:r>
              <w:rPr>
                <w:rFonts w:ascii="Times New Roman" w:hAnsi="Times New Roman" w:cs="Times New Roman"/>
                <w:color w:val="000000"/>
                <w:sz w:val="28"/>
                <w:szCs w:val="28"/>
                <w:lang w:val="tt-RU"/>
              </w:rPr>
              <w:t>Шәһәр</w:t>
            </w:r>
            <w:r w:rsidRPr="00FC0EE7">
              <w:rPr>
                <w:rFonts w:ascii="Times New Roman" w:hAnsi="Times New Roman" w:cs="Times New Roman"/>
                <w:color w:val="000000"/>
                <w:sz w:val="28"/>
                <w:szCs w:val="28"/>
              </w:rPr>
              <w:t xml:space="preserve"> җирлекләре төзегән муниципаль унитар предприятиеләрнең салымнарны һәм мәҗбүри башка түләүләрне керткәннән соң кала торган керем өлешен күчерүдән керемнәр</w:t>
            </w:r>
          </w:p>
        </w:tc>
      </w:tr>
      <w:tr w:rsidR="00BD64CD" w:rsidRPr="00355C27" w:rsidTr="00355C27">
        <w:tc>
          <w:tcPr>
            <w:tcW w:w="1101" w:type="dxa"/>
          </w:tcPr>
          <w:p w:rsidR="00BD64CD" w:rsidRPr="00355C27" w:rsidRDefault="00BD64CD" w:rsidP="00BD64CD">
            <w:pPr>
              <w:jc w:val="center"/>
              <w:rPr>
                <w:rFonts w:ascii="Times New Roman" w:hAnsi="Times New Roman" w:cs="Times New Roman"/>
                <w:sz w:val="28"/>
                <w:szCs w:val="28"/>
              </w:rPr>
            </w:pPr>
            <w:r w:rsidRPr="00355C27">
              <w:rPr>
                <w:rFonts w:ascii="Times New Roman" w:hAnsi="Times New Roman" w:cs="Times New Roman"/>
                <w:color w:val="000000"/>
                <w:sz w:val="28"/>
                <w:szCs w:val="28"/>
              </w:rPr>
              <w:t>937</w:t>
            </w:r>
          </w:p>
        </w:tc>
        <w:tc>
          <w:tcPr>
            <w:tcW w:w="3260" w:type="dxa"/>
          </w:tcPr>
          <w:p w:rsidR="00BD64CD" w:rsidRPr="00355C27" w:rsidRDefault="00BD64CD" w:rsidP="00BD64CD">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color w:val="000000"/>
                <w:sz w:val="28"/>
                <w:szCs w:val="28"/>
              </w:rPr>
            </w:pPr>
            <w:r w:rsidRPr="00355C27">
              <w:rPr>
                <w:rFonts w:ascii="Times New Roman" w:hAnsi="Times New Roman" w:cs="Times New Roman"/>
                <w:color w:val="000000"/>
                <w:sz w:val="28"/>
                <w:szCs w:val="28"/>
              </w:rPr>
              <w:t>1 11 08050 10 0000 120</w:t>
            </w:r>
          </w:p>
        </w:tc>
        <w:tc>
          <w:tcPr>
            <w:tcW w:w="5245" w:type="dxa"/>
          </w:tcPr>
          <w:p w:rsidR="00BD64CD" w:rsidRPr="00355C27" w:rsidRDefault="0027477E" w:rsidP="00355C27">
            <w:pPr>
              <w:jc w:val="both"/>
              <w:rPr>
                <w:rFonts w:ascii="Times New Roman" w:hAnsi="Times New Roman" w:cs="Times New Roman"/>
                <w:color w:val="000000"/>
                <w:sz w:val="28"/>
                <w:szCs w:val="28"/>
              </w:rPr>
            </w:pPr>
            <w:r w:rsidRPr="0027477E">
              <w:rPr>
                <w:rFonts w:ascii="Times New Roman" w:hAnsi="Times New Roman" w:cs="Times New Roman"/>
                <w:color w:val="000000"/>
                <w:sz w:val="28"/>
                <w:szCs w:val="28"/>
              </w:rPr>
              <w:t>Авыл җирлекләре милкендәге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залогка, ышанычлы идарәгә тапшырудан алына торган акчалар</w:t>
            </w:r>
          </w:p>
        </w:tc>
      </w:tr>
      <w:tr w:rsidR="00BD64CD" w:rsidRPr="00355C27" w:rsidTr="00355C27">
        <w:tc>
          <w:tcPr>
            <w:tcW w:w="1101" w:type="dxa"/>
          </w:tcPr>
          <w:p w:rsidR="00BD64CD" w:rsidRPr="00355C27" w:rsidRDefault="00BD64CD" w:rsidP="00BD64CD">
            <w:pPr>
              <w:jc w:val="center"/>
              <w:rPr>
                <w:rFonts w:ascii="Times New Roman" w:hAnsi="Times New Roman" w:cs="Times New Roman"/>
                <w:sz w:val="28"/>
                <w:szCs w:val="28"/>
              </w:rPr>
            </w:pPr>
            <w:r w:rsidRPr="00355C27">
              <w:rPr>
                <w:rFonts w:ascii="Times New Roman" w:hAnsi="Times New Roman" w:cs="Times New Roman"/>
                <w:color w:val="000000"/>
                <w:sz w:val="28"/>
                <w:szCs w:val="28"/>
              </w:rPr>
              <w:t>937</w:t>
            </w:r>
          </w:p>
        </w:tc>
        <w:tc>
          <w:tcPr>
            <w:tcW w:w="3260" w:type="dxa"/>
          </w:tcPr>
          <w:p w:rsidR="00BD64CD" w:rsidRPr="00355C27" w:rsidRDefault="00BD64CD" w:rsidP="00BD64CD">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color w:val="000000"/>
                <w:sz w:val="28"/>
                <w:szCs w:val="28"/>
              </w:rPr>
            </w:pPr>
            <w:r w:rsidRPr="00355C27">
              <w:rPr>
                <w:rFonts w:ascii="Times New Roman" w:hAnsi="Times New Roman" w:cs="Times New Roman"/>
                <w:color w:val="000000"/>
                <w:sz w:val="28"/>
                <w:szCs w:val="28"/>
              </w:rPr>
              <w:t>1 11 08050 13 0000 120</w:t>
            </w:r>
          </w:p>
        </w:tc>
        <w:tc>
          <w:tcPr>
            <w:tcW w:w="5245" w:type="dxa"/>
          </w:tcPr>
          <w:p w:rsidR="00BD64CD" w:rsidRPr="00355C27" w:rsidRDefault="0027477E" w:rsidP="00355C27">
            <w:pPr>
              <w:jc w:val="both"/>
              <w:rPr>
                <w:rFonts w:ascii="Times New Roman" w:hAnsi="Times New Roman" w:cs="Times New Roman"/>
                <w:color w:val="000000"/>
                <w:sz w:val="28"/>
                <w:szCs w:val="28"/>
              </w:rPr>
            </w:pPr>
            <w:r>
              <w:rPr>
                <w:rFonts w:ascii="Times New Roman" w:hAnsi="Times New Roman" w:cs="Times New Roman"/>
                <w:color w:val="000000"/>
                <w:sz w:val="28"/>
                <w:szCs w:val="28"/>
                <w:lang w:val="tt-RU"/>
              </w:rPr>
              <w:t>Шәһәр</w:t>
            </w:r>
            <w:r w:rsidRPr="0027477E">
              <w:rPr>
                <w:rFonts w:ascii="Times New Roman" w:hAnsi="Times New Roman" w:cs="Times New Roman"/>
                <w:color w:val="000000"/>
                <w:sz w:val="28"/>
                <w:szCs w:val="28"/>
              </w:rPr>
              <w:t xml:space="preserve"> җирлекләре милкендәге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залогка, ышанычлы идарәгә тапшырудан алына торган акчалар</w:t>
            </w:r>
          </w:p>
        </w:tc>
      </w:tr>
      <w:tr w:rsidR="00BD64CD" w:rsidRPr="00355C27" w:rsidTr="00355C27">
        <w:tc>
          <w:tcPr>
            <w:tcW w:w="1101" w:type="dxa"/>
          </w:tcPr>
          <w:p w:rsidR="00BD64CD" w:rsidRPr="00355C27" w:rsidRDefault="00BD64CD" w:rsidP="00BD64CD">
            <w:pPr>
              <w:jc w:val="center"/>
              <w:rPr>
                <w:rFonts w:ascii="Times New Roman" w:hAnsi="Times New Roman" w:cs="Times New Roman"/>
                <w:sz w:val="28"/>
                <w:szCs w:val="28"/>
              </w:rPr>
            </w:pPr>
            <w:r w:rsidRPr="00355C27">
              <w:rPr>
                <w:rFonts w:ascii="Times New Roman" w:hAnsi="Times New Roman" w:cs="Times New Roman"/>
                <w:color w:val="000000"/>
                <w:sz w:val="28"/>
                <w:szCs w:val="28"/>
              </w:rPr>
              <w:t>937</w:t>
            </w:r>
          </w:p>
        </w:tc>
        <w:tc>
          <w:tcPr>
            <w:tcW w:w="3260" w:type="dxa"/>
          </w:tcPr>
          <w:p w:rsidR="00BD64CD" w:rsidRPr="00355C27" w:rsidRDefault="00BD64CD" w:rsidP="00BD64CD">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color w:val="000000"/>
                <w:sz w:val="28"/>
                <w:szCs w:val="28"/>
              </w:rPr>
            </w:pPr>
            <w:r w:rsidRPr="00355C27">
              <w:rPr>
                <w:rFonts w:ascii="Times New Roman" w:hAnsi="Times New Roman" w:cs="Times New Roman"/>
                <w:color w:val="000000"/>
                <w:sz w:val="28"/>
                <w:szCs w:val="28"/>
              </w:rPr>
              <w:t>1 11 09080 13 0000 120</w:t>
            </w:r>
          </w:p>
        </w:tc>
        <w:tc>
          <w:tcPr>
            <w:tcW w:w="5245" w:type="dxa"/>
          </w:tcPr>
          <w:p w:rsidR="00BD64CD" w:rsidRPr="00355C27" w:rsidRDefault="0027477E" w:rsidP="00355C27">
            <w:pPr>
              <w:jc w:val="both"/>
              <w:rPr>
                <w:rFonts w:ascii="Times New Roman" w:hAnsi="Times New Roman" w:cs="Times New Roman"/>
                <w:color w:val="000000"/>
                <w:sz w:val="28"/>
                <w:szCs w:val="28"/>
              </w:rPr>
            </w:pPr>
            <w:r w:rsidRPr="0027477E">
              <w:rPr>
                <w:rFonts w:ascii="Times New Roman" w:hAnsi="Times New Roman" w:cs="Times New Roman"/>
                <w:color w:val="000000"/>
                <w:sz w:val="28"/>
                <w:szCs w:val="28"/>
              </w:rPr>
              <w:t>Стационар булмаган сәүдә объектын урнаштыру һәм эксплуатацияләүгә, шәһәр җирлекләре милкендә булган җирләрдә яки җир кишәрлекләрендә реклама конструкцияләрен урнаштыру һәм эксплуатацияләүгә хокук бирү килешүе кысаларында кергән түләү</w:t>
            </w:r>
          </w:p>
        </w:tc>
      </w:tr>
      <w:tr w:rsidR="00BD64CD" w:rsidRPr="00355C27" w:rsidTr="00355C27">
        <w:tc>
          <w:tcPr>
            <w:tcW w:w="1101" w:type="dxa"/>
          </w:tcPr>
          <w:p w:rsidR="00BD64CD" w:rsidRPr="00355C27" w:rsidRDefault="00BD64CD" w:rsidP="00BD64CD">
            <w:pPr>
              <w:jc w:val="center"/>
              <w:rPr>
                <w:rFonts w:ascii="Times New Roman" w:hAnsi="Times New Roman" w:cs="Times New Roman"/>
                <w:sz w:val="28"/>
                <w:szCs w:val="28"/>
              </w:rPr>
            </w:pPr>
            <w:r w:rsidRPr="00355C27">
              <w:rPr>
                <w:rFonts w:ascii="Times New Roman" w:hAnsi="Times New Roman" w:cs="Times New Roman"/>
                <w:color w:val="000000"/>
                <w:sz w:val="28"/>
                <w:szCs w:val="28"/>
              </w:rPr>
              <w:t>937</w:t>
            </w:r>
          </w:p>
        </w:tc>
        <w:tc>
          <w:tcPr>
            <w:tcW w:w="3260" w:type="dxa"/>
          </w:tcPr>
          <w:p w:rsidR="00BD64CD" w:rsidRPr="00355C27" w:rsidRDefault="00BD64CD" w:rsidP="00BD64CD">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color w:val="000000"/>
                <w:sz w:val="28"/>
                <w:szCs w:val="28"/>
              </w:rPr>
            </w:pPr>
            <w:r w:rsidRPr="00355C27">
              <w:rPr>
                <w:rFonts w:ascii="Times New Roman" w:hAnsi="Times New Roman" w:cs="Times New Roman"/>
                <w:color w:val="000000"/>
                <w:sz w:val="28"/>
                <w:szCs w:val="28"/>
              </w:rPr>
              <w:t>1 14 02052 10 0000 410</w:t>
            </w:r>
          </w:p>
        </w:tc>
        <w:tc>
          <w:tcPr>
            <w:tcW w:w="5245" w:type="dxa"/>
          </w:tcPr>
          <w:p w:rsidR="00BD64CD" w:rsidRPr="00355C27" w:rsidRDefault="0027477E" w:rsidP="00355C27">
            <w:pPr>
              <w:jc w:val="both"/>
              <w:rPr>
                <w:rFonts w:ascii="Times New Roman" w:hAnsi="Times New Roman" w:cs="Times New Roman"/>
                <w:color w:val="000000"/>
                <w:sz w:val="28"/>
                <w:szCs w:val="28"/>
              </w:rPr>
            </w:pPr>
            <w:r w:rsidRPr="0027477E">
              <w:rPr>
                <w:rFonts w:ascii="Times New Roman" w:hAnsi="Times New Roman" w:cs="Times New Roman"/>
                <w:color w:val="000000"/>
                <w:sz w:val="28"/>
                <w:szCs w:val="28"/>
              </w:rPr>
              <w:t>Авыл җирлекләренең идарә органнары карамагындагы учреждениеләрнең оператив идарәсендәге мөлкәтне (муниципаль бюджет һәм автоном учреждениеләр мөлкәтеннән тыш) реализацияләүдән керемнәр, күрсәтелгән мөлкәт буенча төп чараларны гамәлгә ашыру өлешендә</w:t>
            </w:r>
          </w:p>
        </w:tc>
      </w:tr>
      <w:tr w:rsidR="00BD64CD" w:rsidRPr="00355C27" w:rsidTr="00355C27">
        <w:tc>
          <w:tcPr>
            <w:tcW w:w="1101" w:type="dxa"/>
          </w:tcPr>
          <w:p w:rsidR="00BD64CD" w:rsidRPr="00355C27" w:rsidRDefault="00BD64CD" w:rsidP="00BD64CD">
            <w:pPr>
              <w:jc w:val="center"/>
              <w:rPr>
                <w:rFonts w:ascii="Times New Roman" w:hAnsi="Times New Roman" w:cs="Times New Roman"/>
                <w:sz w:val="28"/>
                <w:szCs w:val="28"/>
              </w:rPr>
            </w:pPr>
            <w:r w:rsidRPr="00355C27">
              <w:rPr>
                <w:rFonts w:ascii="Times New Roman" w:hAnsi="Times New Roman" w:cs="Times New Roman"/>
                <w:color w:val="000000"/>
                <w:sz w:val="28"/>
                <w:szCs w:val="28"/>
              </w:rPr>
              <w:lastRenderedPageBreak/>
              <w:t>937</w:t>
            </w:r>
          </w:p>
        </w:tc>
        <w:tc>
          <w:tcPr>
            <w:tcW w:w="3260" w:type="dxa"/>
          </w:tcPr>
          <w:p w:rsidR="00BD64CD" w:rsidRPr="00355C27" w:rsidRDefault="00BD64CD" w:rsidP="00BD64CD">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color w:val="000000"/>
                <w:sz w:val="28"/>
                <w:szCs w:val="28"/>
              </w:rPr>
            </w:pPr>
            <w:r w:rsidRPr="00355C27">
              <w:rPr>
                <w:rFonts w:ascii="Times New Roman" w:hAnsi="Times New Roman" w:cs="Times New Roman"/>
                <w:color w:val="000000"/>
                <w:sz w:val="28"/>
                <w:szCs w:val="28"/>
              </w:rPr>
              <w:t>1 14 02052 13 0000 410</w:t>
            </w:r>
          </w:p>
        </w:tc>
        <w:tc>
          <w:tcPr>
            <w:tcW w:w="5245" w:type="dxa"/>
          </w:tcPr>
          <w:p w:rsidR="00BD64CD" w:rsidRPr="00355C27" w:rsidRDefault="0027477E" w:rsidP="00355C27">
            <w:pPr>
              <w:jc w:val="both"/>
              <w:rPr>
                <w:rFonts w:ascii="Times New Roman" w:hAnsi="Times New Roman" w:cs="Times New Roman"/>
                <w:color w:val="000000"/>
                <w:sz w:val="28"/>
                <w:szCs w:val="28"/>
              </w:rPr>
            </w:pPr>
            <w:r>
              <w:rPr>
                <w:rFonts w:ascii="Times New Roman" w:hAnsi="Times New Roman" w:cs="Times New Roman"/>
                <w:color w:val="000000"/>
                <w:sz w:val="28"/>
                <w:szCs w:val="28"/>
                <w:lang w:val="tt-RU"/>
              </w:rPr>
              <w:t>Шәһәр</w:t>
            </w:r>
            <w:r w:rsidRPr="0027477E">
              <w:rPr>
                <w:rFonts w:ascii="Times New Roman" w:hAnsi="Times New Roman" w:cs="Times New Roman"/>
                <w:color w:val="000000"/>
                <w:sz w:val="28"/>
                <w:szCs w:val="28"/>
              </w:rPr>
              <w:t xml:space="preserve"> җирлекләренең идарә органнары карамагындагы учреждениеләрнең оператив идарәсендәге мөлкәтне (муниципаль бюджет һәм автоном учреждениеләр мөлкәтеннән тыш) реализацияләүдән керемнәр, күрсәтелгән мөлкәт буенча төп чараларны гамәлгә ашыру өлешендә</w:t>
            </w:r>
          </w:p>
        </w:tc>
      </w:tr>
      <w:tr w:rsidR="00870D31" w:rsidRPr="00355C27" w:rsidTr="00355C27">
        <w:tc>
          <w:tcPr>
            <w:tcW w:w="1101" w:type="dxa"/>
          </w:tcPr>
          <w:p w:rsidR="00870D31" w:rsidRPr="00355C27" w:rsidRDefault="00870D31" w:rsidP="00870D31">
            <w:pPr>
              <w:jc w:val="center"/>
              <w:rPr>
                <w:rFonts w:ascii="Times New Roman" w:hAnsi="Times New Roman" w:cs="Times New Roman"/>
                <w:sz w:val="28"/>
                <w:szCs w:val="28"/>
              </w:rPr>
            </w:pPr>
            <w:r w:rsidRPr="00355C27">
              <w:rPr>
                <w:rFonts w:ascii="Times New Roman" w:hAnsi="Times New Roman" w:cs="Times New Roman"/>
                <w:color w:val="000000"/>
                <w:sz w:val="28"/>
                <w:szCs w:val="28"/>
              </w:rPr>
              <w:t>937</w:t>
            </w:r>
          </w:p>
        </w:tc>
        <w:tc>
          <w:tcPr>
            <w:tcW w:w="3260" w:type="dxa"/>
          </w:tcPr>
          <w:p w:rsidR="00870D31" w:rsidRPr="00355C27" w:rsidRDefault="00870D31" w:rsidP="00870D31">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color w:val="000000"/>
                <w:sz w:val="28"/>
                <w:szCs w:val="28"/>
              </w:rPr>
            </w:pPr>
            <w:r w:rsidRPr="00355C27">
              <w:rPr>
                <w:rFonts w:ascii="Times New Roman" w:hAnsi="Times New Roman" w:cs="Times New Roman"/>
                <w:color w:val="000000"/>
                <w:sz w:val="28"/>
                <w:szCs w:val="28"/>
              </w:rPr>
              <w:t>1 14 02052 10 0000 440</w:t>
            </w:r>
          </w:p>
        </w:tc>
        <w:tc>
          <w:tcPr>
            <w:tcW w:w="5245" w:type="dxa"/>
          </w:tcPr>
          <w:p w:rsidR="00870D31" w:rsidRPr="00355C27" w:rsidRDefault="0027477E" w:rsidP="00355C27">
            <w:pPr>
              <w:jc w:val="both"/>
              <w:rPr>
                <w:rFonts w:ascii="Times New Roman" w:hAnsi="Times New Roman" w:cs="Times New Roman"/>
                <w:color w:val="000000"/>
                <w:sz w:val="28"/>
                <w:szCs w:val="28"/>
              </w:rPr>
            </w:pPr>
            <w:r w:rsidRPr="0027477E">
              <w:rPr>
                <w:rFonts w:ascii="Times New Roman" w:hAnsi="Times New Roman" w:cs="Times New Roman"/>
                <w:color w:val="000000"/>
                <w:sz w:val="28"/>
                <w:szCs w:val="28"/>
              </w:rPr>
              <w:t>Авыл җирлекләре белән идарә итү органнары карамагында булган учреждениеләрнең оператив идарәсендәге мөлкәтне (муниципаль бюджет һәм автоном учреждениеләр мөлкәтеннән тыш) сатудан алынган керемнәр</w:t>
            </w:r>
            <w:r>
              <w:rPr>
                <w:rFonts w:ascii="Times New Roman" w:hAnsi="Times New Roman" w:cs="Times New Roman"/>
                <w:color w:val="000000"/>
                <w:sz w:val="28"/>
                <w:szCs w:val="28"/>
                <w:lang w:val="tt-RU"/>
              </w:rPr>
              <w:t>,</w:t>
            </w:r>
            <w:r w:rsidRPr="0027477E">
              <w:rPr>
                <w:rFonts w:ascii="Times New Roman" w:hAnsi="Times New Roman" w:cs="Times New Roman"/>
                <w:color w:val="000000"/>
                <w:sz w:val="28"/>
                <w:szCs w:val="28"/>
              </w:rPr>
              <w:t xml:space="preserve"> күрсәтелгән мөлкәт буенча матди запасларны гамәлгә ашыру өлешендә</w:t>
            </w:r>
          </w:p>
        </w:tc>
      </w:tr>
      <w:tr w:rsidR="00870D31" w:rsidRPr="00355C27" w:rsidTr="00355C27">
        <w:tc>
          <w:tcPr>
            <w:tcW w:w="1101" w:type="dxa"/>
          </w:tcPr>
          <w:p w:rsidR="00870D31" w:rsidRPr="00355C27" w:rsidRDefault="00870D31" w:rsidP="00870D31">
            <w:pPr>
              <w:jc w:val="center"/>
              <w:rPr>
                <w:rFonts w:ascii="Times New Roman" w:hAnsi="Times New Roman" w:cs="Times New Roman"/>
                <w:sz w:val="28"/>
                <w:szCs w:val="28"/>
              </w:rPr>
            </w:pPr>
            <w:r w:rsidRPr="00355C27">
              <w:rPr>
                <w:rFonts w:ascii="Times New Roman" w:hAnsi="Times New Roman" w:cs="Times New Roman"/>
                <w:color w:val="000000"/>
                <w:sz w:val="28"/>
                <w:szCs w:val="28"/>
              </w:rPr>
              <w:t>937</w:t>
            </w:r>
          </w:p>
        </w:tc>
        <w:tc>
          <w:tcPr>
            <w:tcW w:w="3260" w:type="dxa"/>
          </w:tcPr>
          <w:p w:rsidR="00870D31" w:rsidRPr="00355C27" w:rsidRDefault="00870D31" w:rsidP="00870D31">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color w:val="000000"/>
                <w:sz w:val="28"/>
                <w:szCs w:val="28"/>
              </w:rPr>
            </w:pPr>
            <w:r w:rsidRPr="00355C27">
              <w:rPr>
                <w:rFonts w:ascii="Times New Roman" w:hAnsi="Times New Roman" w:cs="Times New Roman"/>
                <w:color w:val="000000"/>
                <w:sz w:val="28"/>
                <w:szCs w:val="28"/>
              </w:rPr>
              <w:t>1 14 02052 13 0000 440</w:t>
            </w:r>
          </w:p>
        </w:tc>
        <w:tc>
          <w:tcPr>
            <w:tcW w:w="5245" w:type="dxa"/>
          </w:tcPr>
          <w:p w:rsidR="00870D31" w:rsidRPr="00355C27" w:rsidRDefault="0027477E" w:rsidP="00355C27">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lang w:val="tt-RU"/>
              </w:rPr>
              <w:t>Шәһәр</w:t>
            </w:r>
            <w:r w:rsidRPr="0027477E">
              <w:rPr>
                <w:rFonts w:ascii="Times New Roman" w:hAnsi="Times New Roman" w:cs="Times New Roman"/>
                <w:color w:val="000000"/>
                <w:sz w:val="28"/>
                <w:szCs w:val="28"/>
              </w:rPr>
              <w:t xml:space="preserve"> җирлекләре белән идарә итү органнары карамагында булган учреждениеләрнең оператив идарәсендәге мөлкәтне (муниципаль бюджет һәм автоном учреждениеләр мөлкәтеннән тыш) сатудан алынган керемнәр күрсәтелгән мөлкәт буенча матди запасларны гамәлгә ашыру өлешендә</w:t>
            </w:r>
          </w:p>
        </w:tc>
      </w:tr>
      <w:tr w:rsidR="00870D31" w:rsidRPr="00355C27" w:rsidTr="00355C27">
        <w:tc>
          <w:tcPr>
            <w:tcW w:w="1101" w:type="dxa"/>
          </w:tcPr>
          <w:p w:rsidR="00870D31" w:rsidRPr="00355C27" w:rsidRDefault="00870D31" w:rsidP="00870D31">
            <w:pPr>
              <w:jc w:val="center"/>
              <w:rPr>
                <w:rFonts w:ascii="Times New Roman" w:hAnsi="Times New Roman" w:cs="Times New Roman"/>
                <w:sz w:val="28"/>
                <w:szCs w:val="28"/>
              </w:rPr>
            </w:pPr>
            <w:r w:rsidRPr="00355C27">
              <w:rPr>
                <w:rFonts w:ascii="Times New Roman" w:hAnsi="Times New Roman" w:cs="Times New Roman"/>
                <w:color w:val="000000"/>
                <w:sz w:val="28"/>
                <w:szCs w:val="28"/>
              </w:rPr>
              <w:t>937</w:t>
            </w:r>
          </w:p>
        </w:tc>
        <w:tc>
          <w:tcPr>
            <w:tcW w:w="3260" w:type="dxa"/>
          </w:tcPr>
          <w:p w:rsidR="00870D31" w:rsidRPr="00355C27" w:rsidRDefault="00870D31" w:rsidP="00870D31">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color w:val="000000"/>
                <w:sz w:val="28"/>
                <w:szCs w:val="28"/>
              </w:rPr>
            </w:pPr>
            <w:r w:rsidRPr="00355C27">
              <w:rPr>
                <w:rFonts w:ascii="Times New Roman" w:hAnsi="Times New Roman" w:cs="Times New Roman"/>
                <w:color w:val="000000"/>
                <w:sz w:val="28"/>
                <w:szCs w:val="28"/>
              </w:rPr>
              <w:t>1 14 02053 10 0000 410</w:t>
            </w:r>
          </w:p>
        </w:tc>
        <w:tc>
          <w:tcPr>
            <w:tcW w:w="5245" w:type="dxa"/>
          </w:tcPr>
          <w:p w:rsidR="00870D31" w:rsidRPr="00355C27" w:rsidRDefault="0027477E" w:rsidP="00355C27">
            <w:pPr>
              <w:jc w:val="both"/>
              <w:rPr>
                <w:rFonts w:ascii="Times New Roman" w:hAnsi="Times New Roman" w:cs="Times New Roman"/>
                <w:color w:val="000000"/>
                <w:sz w:val="28"/>
                <w:szCs w:val="28"/>
              </w:rPr>
            </w:pPr>
            <w:r w:rsidRPr="0027477E">
              <w:rPr>
                <w:rFonts w:ascii="Times New Roman" w:hAnsi="Times New Roman" w:cs="Times New Roman"/>
                <w:color w:val="000000"/>
                <w:sz w:val="28"/>
                <w:szCs w:val="28"/>
              </w:rPr>
              <w:t>Авыл җирлекләре милкендәге бүтән мөлкәтне (муниципаль бюджет һәм автоном учреждениеләр, шулай ук муниципаль унитар предприятиеләр, шул исәптән казна предприятиеләре мөлкәтеннән тыш) сатудан алынган керемнәр, күрсәтелгән мөлкәт буенча төп чараларны гамәлгә ашыру өлешендә</w:t>
            </w:r>
          </w:p>
        </w:tc>
      </w:tr>
      <w:tr w:rsidR="00870D31" w:rsidRPr="00355C27" w:rsidTr="00355C27">
        <w:tc>
          <w:tcPr>
            <w:tcW w:w="1101" w:type="dxa"/>
          </w:tcPr>
          <w:p w:rsidR="00870D31" w:rsidRPr="00355C27" w:rsidRDefault="00870D31" w:rsidP="00870D31">
            <w:pPr>
              <w:jc w:val="center"/>
              <w:rPr>
                <w:rFonts w:ascii="Times New Roman" w:hAnsi="Times New Roman" w:cs="Times New Roman"/>
                <w:sz w:val="28"/>
                <w:szCs w:val="28"/>
              </w:rPr>
            </w:pPr>
            <w:r w:rsidRPr="00355C27">
              <w:rPr>
                <w:rFonts w:ascii="Times New Roman" w:hAnsi="Times New Roman" w:cs="Times New Roman"/>
                <w:color w:val="000000"/>
                <w:sz w:val="28"/>
                <w:szCs w:val="28"/>
              </w:rPr>
              <w:t>937</w:t>
            </w:r>
          </w:p>
        </w:tc>
        <w:tc>
          <w:tcPr>
            <w:tcW w:w="3260" w:type="dxa"/>
          </w:tcPr>
          <w:p w:rsidR="00870D31" w:rsidRPr="00355C27" w:rsidRDefault="00870D31" w:rsidP="00870D31">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color w:val="000000"/>
                <w:sz w:val="28"/>
                <w:szCs w:val="28"/>
              </w:rPr>
            </w:pPr>
            <w:r w:rsidRPr="00355C27">
              <w:rPr>
                <w:rFonts w:ascii="Times New Roman" w:hAnsi="Times New Roman" w:cs="Times New Roman"/>
                <w:color w:val="000000"/>
                <w:sz w:val="28"/>
                <w:szCs w:val="28"/>
              </w:rPr>
              <w:t>1 14 02053 13 0000 410</w:t>
            </w:r>
          </w:p>
        </w:tc>
        <w:tc>
          <w:tcPr>
            <w:tcW w:w="5245" w:type="dxa"/>
          </w:tcPr>
          <w:p w:rsidR="00870D31" w:rsidRPr="00355C27" w:rsidRDefault="0027477E" w:rsidP="00355C27">
            <w:pPr>
              <w:jc w:val="both"/>
              <w:rPr>
                <w:rFonts w:ascii="Times New Roman" w:hAnsi="Times New Roman" w:cs="Times New Roman"/>
                <w:color w:val="000000"/>
                <w:sz w:val="28"/>
                <w:szCs w:val="28"/>
              </w:rPr>
            </w:pPr>
            <w:r>
              <w:rPr>
                <w:rFonts w:ascii="Times New Roman" w:hAnsi="Times New Roman" w:cs="Times New Roman"/>
                <w:color w:val="000000"/>
                <w:sz w:val="28"/>
                <w:szCs w:val="28"/>
                <w:lang w:val="tt-RU"/>
              </w:rPr>
              <w:t>Шәһәр</w:t>
            </w:r>
            <w:r w:rsidRPr="0027477E">
              <w:rPr>
                <w:rFonts w:ascii="Times New Roman" w:hAnsi="Times New Roman" w:cs="Times New Roman"/>
                <w:color w:val="000000"/>
                <w:sz w:val="28"/>
                <w:szCs w:val="28"/>
              </w:rPr>
              <w:t xml:space="preserve"> җирлекләре милкендәге бүтән мөлкәтне (муниципаль бюджет һәм автоном учреждениеләр, шулай ук муниципаль унитар предприятиеләр, шул исәптән казна предприятиеләре мөлкәтеннән тыш) сатудан алынган керемнәр, күрсәтелгән мөлкәт буенча төп </w:t>
            </w:r>
            <w:r w:rsidRPr="0027477E">
              <w:rPr>
                <w:rFonts w:ascii="Times New Roman" w:hAnsi="Times New Roman" w:cs="Times New Roman"/>
                <w:color w:val="000000"/>
                <w:sz w:val="28"/>
                <w:szCs w:val="28"/>
              </w:rPr>
              <w:lastRenderedPageBreak/>
              <w:t>чараларны гамәлгә ашыру өлешендә</w:t>
            </w:r>
          </w:p>
        </w:tc>
      </w:tr>
      <w:tr w:rsidR="00870D31" w:rsidRPr="00355C27" w:rsidTr="00355C27">
        <w:tc>
          <w:tcPr>
            <w:tcW w:w="1101" w:type="dxa"/>
          </w:tcPr>
          <w:p w:rsidR="00870D31" w:rsidRPr="00355C27" w:rsidRDefault="00870D31" w:rsidP="00870D31">
            <w:pPr>
              <w:jc w:val="center"/>
              <w:rPr>
                <w:rFonts w:ascii="Times New Roman" w:hAnsi="Times New Roman" w:cs="Times New Roman"/>
                <w:sz w:val="28"/>
                <w:szCs w:val="28"/>
              </w:rPr>
            </w:pPr>
            <w:r w:rsidRPr="00355C27">
              <w:rPr>
                <w:rFonts w:ascii="Times New Roman" w:hAnsi="Times New Roman" w:cs="Times New Roman"/>
                <w:color w:val="000000"/>
                <w:sz w:val="28"/>
                <w:szCs w:val="28"/>
              </w:rPr>
              <w:lastRenderedPageBreak/>
              <w:t>937</w:t>
            </w:r>
          </w:p>
        </w:tc>
        <w:tc>
          <w:tcPr>
            <w:tcW w:w="3260" w:type="dxa"/>
          </w:tcPr>
          <w:p w:rsidR="00870D31" w:rsidRPr="00355C27" w:rsidRDefault="00870D31" w:rsidP="00870D31">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color w:val="000000"/>
                <w:sz w:val="28"/>
                <w:szCs w:val="28"/>
              </w:rPr>
            </w:pPr>
            <w:r w:rsidRPr="00355C27">
              <w:rPr>
                <w:rFonts w:ascii="Times New Roman" w:hAnsi="Times New Roman" w:cs="Times New Roman"/>
                <w:color w:val="000000"/>
                <w:sz w:val="28"/>
                <w:szCs w:val="28"/>
              </w:rPr>
              <w:t>1 14 02053 10 0000 440</w:t>
            </w:r>
          </w:p>
        </w:tc>
        <w:tc>
          <w:tcPr>
            <w:tcW w:w="5245" w:type="dxa"/>
          </w:tcPr>
          <w:p w:rsidR="0027477E" w:rsidRDefault="0027477E" w:rsidP="00355C27">
            <w:pPr>
              <w:jc w:val="both"/>
              <w:rPr>
                <w:rFonts w:ascii="Times New Roman" w:hAnsi="Times New Roman" w:cs="Times New Roman"/>
                <w:color w:val="000000"/>
                <w:sz w:val="28"/>
                <w:szCs w:val="28"/>
              </w:rPr>
            </w:pPr>
            <w:r w:rsidRPr="0027477E">
              <w:rPr>
                <w:rFonts w:ascii="Times New Roman" w:hAnsi="Times New Roman" w:cs="Times New Roman"/>
                <w:color w:val="000000"/>
                <w:sz w:val="28"/>
                <w:szCs w:val="28"/>
              </w:rPr>
              <w:t>Авыл җирлекләре милкендә булган бүтән мөлкәтне (муниципаль бюджет һәм автоном учреждениеләр, шулай ук муниципаль унитар предприятиеләр, шул исәптән казна предприятиеләре мөлкәтеннән тыш) сатудан алынган керемнәр, күрсәтелгән мөлкәт буенча матди запасларны гамәлгә ашыру өлешендә</w:t>
            </w:r>
          </w:p>
          <w:p w:rsidR="00870D31" w:rsidRPr="00355C27" w:rsidRDefault="00870D31" w:rsidP="00355C27">
            <w:pPr>
              <w:jc w:val="both"/>
              <w:rPr>
                <w:rFonts w:ascii="Times New Roman" w:hAnsi="Times New Roman" w:cs="Times New Roman"/>
                <w:color w:val="000000"/>
                <w:sz w:val="28"/>
                <w:szCs w:val="28"/>
              </w:rPr>
            </w:pPr>
          </w:p>
        </w:tc>
      </w:tr>
      <w:tr w:rsidR="00870D31" w:rsidRPr="00355C27" w:rsidTr="00355C27">
        <w:tc>
          <w:tcPr>
            <w:tcW w:w="1101" w:type="dxa"/>
          </w:tcPr>
          <w:p w:rsidR="00870D31" w:rsidRPr="00355C27" w:rsidRDefault="00870D31" w:rsidP="00870D31">
            <w:pPr>
              <w:jc w:val="center"/>
              <w:rPr>
                <w:rFonts w:ascii="Times New Roman" w:hAnsi="Times New Roman" w:cs="Times New Roman"/>
                <w:sz w:val="28"/>
                <w:szCs w:val="28"/>
              </w:rPr>
            </w:pPr>
            <w:r w:rsidRPr="00355C27">
              <w:rPr>
                <w:rFonts w:ascii="Times New Roman" w:hAnsi="Times New Roman" w:cs="Times New Roman"/>
                <w:color w:val="000000"/>
                <w:sz w:val="28"/>
                <w:szCs w:val="28"/>
              </w:rPr>
              <w:t>937</w:t>
            </w:r>
          </w:p>
        </w:tc>
        <w:tc>
          <w:tcPr>
            <w:tcW w:w="3260" w:type="dxa"/>
          </w:tcPr>
          <w:p w:rsidR="00870D31" w:rsidRPr="00355C27" w:rsidRDefault="00870D31" w:rsidP="00870D31">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color w:val="000000"/>
                <w:sz w:val="28"/>
                <w:szCs w:val="28"/>
              </w:rPr>
            </w:pPr>
            <w:r w:rsidRPr="00355C27">
              <w:rPr>
                <w:rFonts w:ascii="Times New Roman" w:hAnsi="Times New Roman" w:cs="Times New Roman"/>
                <w:color w:val="000000"/>
                <w:sz w:val="28"/>
                <w:szCs w:val="28"/>
              </w:rPr>
              <w:t>1 14 02053 13 0000 440</w:t>
            </w:r>
          </w:p>
        </w:tc>
        <w:tc>
          <w:tcPr>
            <w:tcW w:w="5245" w:type="dxa"/>
          </w:tcPr>
          <w:p w:rsidR="00870D31" w:rsidRPr="00355C27" w:rsidRDefault="00392A6A" w:rsidP="00355C27">
            <w:pPr>
              <w:jc w:val="both"/>
              <w:rPr>
                <w:rFonts w:ascii="Times New Roman" w:hAnsi="Times New Roman" w:cs="Times New Roman"/>
                <w:color w:val="000000"/>
                <w:sz w:val="28"/>
                <w:szCs w:val="28"/>
              </w:rPr>
            </w:pPr>
            <w:r>
              <w:rPr>
                <w:rFonts w:ascii="Times New Roman" w:hAnsi="Times New Roman" w:cs="Times New Roman"/>
                <w:color w:val="000000"/>
                <w:sz w:val="28"/>
                <w:szCs w:val="28"/>
                <w:lang w:val="tt-RU"/>
              </w:rPr>
              <w:t>Шәһәре</w:t>
            </w:r>
            <w:r w:rsidRPr="00392A6A">
              <w:rPr>
                <w:rFonts w:ascii="Times New Roman" w:hAnsi="Times New Roman" w:cs="Times New Roman"/>
                <w:color w:val="000000"/>
                <w:sz w:val="28"/>
                <w:szCs w:val="28"/>
              </w:rPr>
              <w:t xml:space="preserve"> җирлекләре милкендә булган бүтән мөлкәтне (муниципаль бюджет һәм автоном учреждениеләр, шулай ук муниципаль унитар предприятиеләр, шул исәптән казна предприятиеләре мөлкәтеннән тыш) сатудан алынган керемнәр, күрсәтелгән мөлкәт буенча матди запасларны гамәлгә ашыру өлешендә</w:t>
            </w:r>
          </w:p>
        </w:tc>
      </w:tr>
      <w:tr w:rsidR="00870D31" w:rsidRPr="00355C27" w:rsidTr="00355C27">
        <w:tc>
          <w:tcPr>
            <w:tcW w:w="1101" w:type="dxa"/>
          </w:tcPr>
          <w:p w:rsidR="00870D31" w:rsidRPr="00355C27" w:rsidRDefault="00870D31" w:rsidP="00870D31">
            <w:pPr>
              <w:jc w:val="center"/>
              <w:rPr>
                <w:rFonts w:ascii="Times New Roman" w:hAnsi="Times New Roman" w:cs="Times New Roman"/>
                <w:sz w:val="28"/>
                <w:szCs w:val="28"/>
              </w:rPr>
            </w:pPr>
            <w:r w:rsidRPr="00355C27">
              <w:rPr>
                <w:rFonts w:ascii="Times New Roman" w:hAnsi="Times New Roman" w:cs="Times New Roman"/>
                <w:color w:val="000000"/>
                <w:sz w:val="28"/>
                <w:szCs w:val="28"/>
              </w:rPr>
              <w:t>937</w:t>
            </w:r>
          </w:p>
        </w:tc>
        <w:tc>
          <w:tcPr>
            <w:tcW w:w="3260" w:type="dxa"/>
          </w:tcPr>
          <w:p w:rsidR="00870D31" w:rsidRPr="00355C27" w:rsidRDefault="00870D31" w:rsidP="00870D31">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color w:val="000000"/>
                <w:sz w:val="28"/>
                <w:szCs w:val="28"/>
              </w:rPr>
            </w:pPr>
            <w:r w:rsidRPr="00355C27">
              <w:rPr>
                <w:rFonts w:ascii="Times New Roman" w:hAnsi="Times New Roman" w:cs="Times New Roman"/>
                <w:color w:val="000000"/>
                <w:sz w:val="28"/>
                <w:szCs w:val="28"/>
              </w:rPr>
              <w:t>1 14 06025 10 0000 430</w:t>
            </w:r>
          </w:p>
        </w:tc>
        <w:tc>
          <w:tcPr>
            <w:tcW w:w="5245" w:type="dxa"/>
          </w:tcPr>
          <w:p w:rsidR="00392A6A" w:rsidRDefault="00392A6A" w:rsidP="00355C27">
            <w:pPr>
              <w:jc w:val="both"/>
              <w:rPr>
                <w:rFonts w:ascii="Times New Roman" w:hAnsi="Times New Roman" w:cs="Times New Roman"/>
                <w:color w:val="000000"/>
                <w:sz w:val="28"/>
                <w:szCs w:val="28"/>
              </w:rPr>
            </w:pPr>
            <w:r w:rsidRPr="00392A6A">
              <w:rPr>
                <w:rFonts w:ascii="Times New Roman" w:hAnsi="Times New Roman" w:cs="Times New Roman"/>
                <w:color w:val="000000"/>
                <w:sz w:val="28"/>
                <w:szCs w:val="28"/>
              </w:rPr>
              <w:t>Авыл җирлекләре милкендәге җир кишәрлекләрен сатудан керемнәр (муниципаль бюджет һәм автоном учреждениеләрдән тыш)</w:t>
            </w:r>
          </w:p>
          <w:p w:rsidR="00870D31" w:rsidRPr="00355C27" w:rsidRDefault="00870D31" w:rsidP="00355C27">
            <w:pPr>
              <w:jc w:val="both"/>
              <w:rPr>
                <w:rFonts w:ascii="Times New Roman" w:hAnsi="Times New Roman" w:cs="Times New Roman"/>
                <w:color w:val="000000"/>
                <w:sz w:val="28"/>
                <w:szCs w:val="28"/>
              </w:rPr>
            </w:pPr>
          </w:p>
        </w:tc>
      </w:tr>
      <w:tr w:rsidR="00870D31" w:rsidRPr="00355C27" w:rsidTr="00355C27">
        <w:tc>
          <w:tcPr>
            <w:tcW w:w="1101" w:type="dxa"/>
          </w:tcPr>
          <w:p w:rsidR="00870D31" w:rsidRPr="00355C27" w:rsidRDefault="00870D31" w:rsidP="00870D31">
            <w:pPr>
              <w:jc w:val="center"/>
              <w:rPr>
                <w:rFonts w:ascii="Times New Roman" w:hAnsi="Times New Roman" w:cs="Times New Roman"/>
                <w:sz w:val="28"/>
                <w:szCs w:val="28"/>
              </w:rPr>
            </w:pPr>
            <w:r w:rsidRPr="00355C27">
              <w:rPr>
                <w:rFonts w:ascii="Times New Roman" w:hAnsi="Times New Roman" w:cs="Times New Roman"/>
                <w:color w:val="000000"/>
                <w:sz w:val="28"/>
                <w:szCs w:val="28"/>
              </w:rPr>
              <w:t>937</w:t>
            </w:r>
          </w:p>
        </w:tc>
        <w:tc>
          <w:tcPr>
            <w:tcW w:w="3260" w:type="dxa"/>
          </w:tcPr>
          <w:p w:rsidR="00870D31" w:rsidRPr="00355C27" w:rsidRDefault="00870D31" w:rsidP="00870D31">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color w:val="000000"/>
                <w:sz w:val="28"/>
                <w:szCs w:val="28"/>
              </w:rPr>
            </w:pPr>
            <w:r w:rsidRPr="00355C27">
              <w:rPr>
                <w:rFonts w:ascii="Times New Roman" w:hAnsi="Times New Roman" w:cs="Times New Roman"/>
                <w:color w:val="000000"/>
                <w:sz w:val="28"/>
                <w:szCs w:val="28"/>
              </w:rPr>
              <w:t>1 17 01050 10 0000 180</w:t>
            </w:r>
          </w:p>
        </w:tc>
        <w:tc>
          <w:tcPr>
            <w:tcW w:w="5245" w:type="dxa"/>
          </w:tcPr>
          <w:p w:rsidR="00870D31" w:rsidRPr="00355C27" w:rsidRDefault="00392A6A" w:rsidP="00355C27">
            <w:pPr>
              <w:jc w:val="both"/>
              <w:rPr>
                <w:rFonts w:ascii="Times New Roman" w:hAnsi="Times New Roman" w:cs="Times New Roman"/>
                <w:color w:val="000000"/>
                <w:sz w:val="28"/>
                <w:szCs w:val="28"/>
              </w:rPr>
            </w:pPr>
            <w:r w:rsidRPr="00392A6A">
              <w:rPr>
                <w:rFonts w:ascii="Times New Roman" w:hAnsi="Times New Roman" w:cs="Times New Roman"/>
                <w:color w:val="000000"/>
                <w:sz w:val="28"/>
                <w:szCs w:val="28"/>
              </w:rPr>
              <w:t>Авыл җирлекләре бюджетларына күчерелә торган ачыкланмаган керемнәр</w:t>
            </w:r>
          </w:p>
        </w:tc>
      </w:tr>
      <w:tr w:rsidR="00870D31" w:rsidRPr="00355C27" w:rsidTr="00355C27">
        <w:tc>
          <w:tcPr>
            <w:tcW w:w="1101" w:type="dxa"/>
          </w:tcPr>
          <w:p w:rsidR="00870D31" w:rsidRPr="00355C27" w:rsidRDefault="00870D31" w:rsidP="00870D31">
            <w:pPr>
              <w:jc w:val="center"/>
              <w:rPr>
                <w:rFonts w:ascii="Times New Roman" w:hAnsi="Times New Roman" w:cs="Times New Roman"/>
                <w:sz w:val="28"/>
                <w:szCs w:val="28"/>
              </w:rPr>
            </w:pPr>
            <w:r w:rsidRPr="00355C27">
              <w:rPr>
                <w:rFonts w:ascii="Times New Roman" w:hAnsi="Times New Roman" w:cs="Times New Roman"/>
                <w:color w:val="000000"/>
                <w:sz w:val="28"/>
                <w:szCs w:val="28"/>
              </w:rPr>
              <w:t>937</w:t>
            </w:r>
          </w:p>
        </w:tc>
        <w:tc>
          <w:tcPr>
            <w:tcW w:w="3260" w:type="dxa"/>
          </w:tcPr>
          <w:p w:rsidR="00870D31" w:rsidRPr="00355C27" w:rsidRDefault="00870D31" w:rsidP="00870D31">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Times New Roman" w:hAnsi="Times New Roman" w:cs="Times New Roman"/>
                <w:color w:val="000000"/>
                <w:sz w:val="28"/>
                <w:szCs w:val="28"/>
              </w:rPr>
            </w:pPr>
            <w:r w:rsidRPr="00355C27">
              <w:rPr>
                <w:rFonts w:ascii="Times New Roman" w:hAnsi="Times New Roman" w:cs="Times New Roman"/>
                <w:color w:val="000000"/>
                <w:sz w:val="28"/>
                <w:szCs w:val="28"/>
              </w:rPr>
              <w:t>1 17 01050 13 0000 180</w:t>
            </w:r>
          </w:p>
        </w:tc>
        <w:tc>
          <w:tcPr>
            <w:tcW w:w="5245" w:type="dxa"/>
          </w:tcPr>
          <w:p w:rsidR="00870D31" w:rsidRPr="00355C27" w:rsidRDefault="00392A6A" w:rsidP="00355C27">
            <w:pPr>
              <w:jc w:val="both"/>
              <w:rPr>
                <w:rFonts w:ascii="Times New Roman" w:hAnsi="Times New Roman" w:cs="Times New Roman"/>
                <w:color w:val="000000"/>
                <w:sz w:val="28"/>
                <w:szCs w:val="28"/>
              </w:rPr>
            </w:pPr>
            <w:r>
              <w:rPr>
                <w:rFonts w:ascii="Times New Roman" w:hAnsi="Times New Roman" w:cs="Times New Roman"/>
                <w:color w:val="000000"/>
                <w:sz w:val="28"/>
                <w:szCs w:val="28"/>
                <w:lang w:val="tt-RU"/>
              </w:rPr>
              <w:t>Шәһәр</w:t>
            </w:r>
            <w:r w:rsidRPr="00392A6A">
              <w:rPr>
                <w:rFonts w:ascii="Times New Roman" w:hAnsi="Times New Roman" w:cs="Times New Roman"/>
                <w:color w:val="000000"/>
                <w:sz w:val="28"/>
                <w:szCs w:val="28"/>
              </w:rPr>
              <w:t xml:space="preserve"> җирлекләре бюджетларына күчерелә торган ачыкланмаган керемнәр</w:t>
            </w:r>
          </w:p>
        </w:tc>
      </w:tr>
    </w:tbl>
    <w:p w:rsidR="002B3E4B" w:rsidRPr="002B3E4B" w:rsidRDefault="002B3E4B">
      <w:pPr>
        <w:tabs>
          <w:tab w:val="left" w:pos="6888"/>
        </w:tabs>
        <w:rPr>
          <w:lang w:eastAsia="ru-RU"/>
        </w:rPr>
      </w:pPr>
    </w:p>
    <w:sectPr w:rsidR="002B3E4B" w:rsidRPr="002B3E4B" w:rsidSect="00355C27">
      <w:headerReference w:type="default" r:id="rId7"/>
      <w:headerReference w:type="first" r:id="rId8"/>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487" w:rsidRDefault="00CC0487" w:rsidP="00631509">
      <w:pPr>
        <w:spacing w:after="0" w:line="240" w:lineRule="auto"/>
      </w:pPr>
      <w:r>
        <w:separator/>
      </w:r>
    </w:p>
  </w:endnote>
  <w:endnote w:type="continuationSeparator" w:id="0">
    <w:p w:rsidR="00CC0487" w:rsidRDefault="00CC0487" w:rsidP="00631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487" w:rsidRDefault="00CC0487" w:rsidP="00631509">
      <w:pPr>
        <w:spacing w:after="0" w:line="240" w:lineRule="auto"/>
      </w:pPr>
      <w:r>
        <w:separator/>
      </w:r>
    </w:p>
  </w:footnote>
  <w:footnote w:type="continuationSeparator" w:id="0">
    <w:p w:rsidR="00CC0487" w:rsidRDefault="00CC0487" w:rsidP="006315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554298"/>
      <w:docPartObj>
        <w:docPartGallery w:val="Page Numbers (Top of Page)"/>
        <w:docPartUnique/>
      </w:docPartObj>
    </w:sdtPr>
    <w:sdtEndPr/>
    <w:sdtContent>
      <w:p w:rsidR="00355C27" w:rsidRDefault="00355C27">
        <w:pPr>
          <w:pStyle w:val="a3"/>
          <w:jc w:val="center"/>
        </w:pPr>
        <w:r>
          <w:fldChar w:fldCharType="begin"/>
        </w:r>
        <w:r>
          <w:instrText>PAGE   \* MERGEFORMAT</w:instrText>
        </w:r>
        <w:r>
          <w:fldChar w:fldCharType="separate"/>
        </w:r>
        <w:r w:rsidR="007749C2">
          <w:rPr>
            <w:noProof/>
          </w:rPr>
          <w:t>9</w:t>
        </w:r>
        <w:r>
          <w:fldChar w:fldCharType="end"/>
        </w:r>
      </w:p>
    </w:sdtContent>
  </w:sdt>
  <w:p w:rsidR="00355C27" w:rsidRDefault="00355C2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C27" w:rsidRDefault="00355C2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31509"/>
    <w:rsid w:val="00000E9A"/>
    <w:rsid w:val="00017187"/>
    <w:rsid w:val="000574A8"/>
    <w:rsid w:val="00087836"/>
    <w:rsid w:val="000908CC"/>
    <w:rsid w:val="00096416"/>
    <w:rsid w:val="000A728A"/>
    <w:rsid w:val="000E46FE"/>
    <w:rsid w:val="00162632"/>
    <w:rsid w:val="001650F2"/>
    <w:rsid w:val="001B0814"/>
    <w:rsid w:val="001C7AE6"/>
    <w:rsid w:val="002075FE"/>
    <w:rsid w:val="00224B2D"/>
    <w:rsid w:val="0025387B"/>
    <w:rsid w:val="00273450"/>
    <w:rsid w:val="0027477E"/>
    <w:rsid w:val="0029370A"/>
    <w:rsid w:val="002B3E4B"/>
    <w:rsid w:val="0032185F"/>
    <w:rsid w:val="00343F09"/>
    <w:rsid w:val="0034469B"/>
    <w:rsid w:val="00355C27"/>
    <w:rsid w:val="00392A6A"/>
    <w:rsid w:val="003A4615"/>
    <w:rsid w:val="003D4A45"/>
    <w:rsid w:val="00403AA6"/>
    <w:rsid w:val="00447D6B"/>
    <w:rsid w:val="00480F55"/>
    <w:rsid w:val="00485B7A"/>
    <w:rsid w:val="004B0A78"/>
    <w:rsid w:val="004B7294"/>
    <w:rsid w:val="005503F1"/>
    <w:rsid w:val="005C1B8B"/>
    <w:rsid w:val="005D195C"/>
    <w:rsid w:val="005E691A"/>
    <w:rsid w:val="00617176"/>
    <w:rsid w:val="00631509"/>
    <w:rsid w:val="0063194C"/>
    <w:rsid w:val="00642FEE"/>
    <w:rsid w:val="00654AFD"/>
    <w:rsid w:val="00671C2F"/>
    <w:rsid w:val="00683167"/>
    <w:rsid w:val="006941BC"/>
    <w:rsid w:val="006B3214"/>
    <w:rsid w:val="006C479E"/>
    <w:rsid w:val="006C77BC"/>
    <w:rsid w:val="006D48AA"/>
    <w:rsid w:val="007749C2"/>
    <w:rsid w:val="007A11D6"/>
    <w:rsid w:val="00802F01"/>
    <w:rsid w:val="0082001D"/>
    <w:rsid w:val="0084248F"/>
    <w:rsid w:val="00870D31"/>
    <w:rsid w:val="008E129C"/>
    <w:rsid w:val="008E7149"/>
    <w:rsid w:val="00904339"/>
    <w:rsid w:val="00940A82"/>
    <w:rsid w:val="00951EFB"/>
    <w:rsid w:val="00957A77"/>
    <w:rsid w:val="009757D7"/>
    <w:rsid w:val="009A4CD9"/>
    <w:rsid w:val="009B4EF0"/>
    <w:rsid w:val="00AA37D8"/>
    <w:rsid w:val="00B33EA3"/>
    <w:rsid w:val="00B5049F"/>
    <w:rsid w:val="00BD64CD"/>
    <w:rsid w:val="00BF4AC9"/>
    <w:rsid w:val="00C165A0"/>
    <w:rsid w:val="00C31A7D"/>
    <w:rsid w:val="00C6169C"/>
    <w:rsid w:val="00C64799"/>
    <w:rsid w:val="00C65387"/>
    <w:rsid w:val="00C75F4E"/>
    <w:rsid w:val="00CC0487"/>
    <w:rsid w:val="00CD4051"/>
    <w:rsid w:val="00CF1906"/>
    <w:rsid w:val="00D27BF3"/>
    <w:rsid w:val="00D425DD"/>
    <w:rsid w:val="00D95D02"/>
    <w:rsid w:val="00E12C23"/>
    <w:rsid w:val="00E22E37"/>
    <w:rsid w:val="00E35706"/>
    <w:rsid w:val="00E417D3"/>
    <w:rsid w:val="00E610DF"/>
    <w:rsid w:val="00E62F06"/>
    <w:rsid w:val="00ED574E"/>
    <w:rsid w:val="00F27870"/>
    <w:rsid w:val="00F55862"/>
    <w:rsid w:val="00F605AC"/>
    <w:rsid w:val="00F60DD8"/>
    <w:rsid w:val="00F65824"/>
    <w:rsid w:val="00FB453C"/>
    <w:rsid w:val="00FC0EE7"/>
    <w:rsid w:val="00FE49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40C6BC-C3C6-44AA-9544-6D01BB44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5F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50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1509"/>
  </w:style>
  <w:style w:type="paragraph" w:styleId="a5">
    <w:name w:val="footer"/>
    <w:basedOn w:val="a"/>
    <w:link w:val="a6"/>
    <w:uiPriority w:val="99"/>
    <w:unhideWhenUsed/>
    <w:rsid w:val="0063150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1509"/>
  </w:style>
  <w:style w:type="paragraph" w:customStyle="1" w:styleId="formattext">
    <w:name w:val="formattext"/>
    <w:basedOn w:val="a"/>
    <w:rsid w:val="000A728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7A11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F6582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58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081595">
      <w:bodyDiv w:val="1"/>
      <w:marLeft w:val="0"/>
      <w:marRight w:val="0"/>
      <w:marTop w:val="0"/>
      <w:marBottom w:val="0"/>
      <w:divBdr>
        <w:top w:val="none" w:sz="0" w:space="0" w:color="auto"/>
        <w:left w:val="none" w:sz="0" w:space="0" w:color="auto"/>
        <w:bottom w:val="none" w:sz="0" w:space="0" w:color="auto"/>
        <w:right w:val="none" w:sz="0" w:space="0" w:color="auto"/>
      </w:divBdr>
    </w:div>
    <w:div w:id="453259281">
      <w:bodyDiv w:val="1"/>
      <w:marLeft w:val="0"/>
      <w:marRight w:val="0"/>
      <w:marTop w:val="0"/>
      <w:marBottom w:val="0"/>
      <w:divBdr>
        <w:top w:val="none" w:sz="0" w:space="0" w:color="auto"/>
        <w:left w:val="none" w:sz="0" w:space="0" w:color="auto"/>
        <w:bottom w:val="none" w:sz="0" w:space="0" w:color="auto"/>
        <w:right w:val="none" w:sz="0" w:space="0" w:color="auto"/>
      </w:divBdr>
    </w:div>
    <w:div w:id="1494950443">
      <w:bodyDiv w:val="1"/>
      <w:marLeft w:val="0"/>
      <w:marRight w:val="0"/>
      <w:marTop w:val="0"/>
      <w:marBottom w:val="0"/>
      <w:divBdr>
        <w:top w:val="none" w:sz="0" w:space="0" w:color="auto"/>
        <w:left w:val="none" w:sz="0" w:space="0" w:color="auto"/>
        <w:bottom w:val="none" w:sz="0" w:space="0" w:color="auto"/>
        <w:right w:val="none" w:sz="0" w:space="0" w:color="auto"/>
      </w:divBdr>
    </w:div>
    <w:div w:id="1608538421">
      <w:bodyDiv w:val="1"/>
      <w:marLeft w:val="0"/>
      <w:marRight w:val="0"/>
      <w:marTop w:val="0"/>
      <w:marBottom w:val="0"/>
      <w:divBdr>
        <w:top w:val="none" w:sz="0" w:space="0" w:color="auto"/>
        <w:left w:val="none" w:sz="0" w:space="0" w:color="auto"/>
        <w:bottom w:val="none" w:sz="0" w:space="0" w:color="auto"/>
        <w:right w:val="none" w:sz="0" w:space="0" w:color="auto"/>
      </w:divBdr>
    </w:div>
    <w:div w:id="187341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6C445-391B-4D4A-B53D-5FAC82B9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2338</Words>
  <Characters>13330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leni-gulsina-fo</dc:creator>
  <cp:lastModifiedBy>Сельское поселение</cp:lastModifiedBy>
  <cp:revision>11</cp:revision>
  <cp:lastPrinted>2021-11-24T10:39:00Z</cp:lastPrinted>
  <dcterms:created xsi:type="dcterms:W3CDTF">2021-11-23T06:00:00Z</dcterms:created>
  <dcterms:modified xsi:type="dcterms:W3CDTF">2021-11-25T07:10:00Z</dcterms:modified>
</cp:coreProperties>
</file>